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94860" w14:textId="52EC95B3" w:rsidR="009F39D5" w:rsidRPr="007E4951" w:rsidRDefault="00A578FF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TARIFF CONTROL</w:t>
      </w:r>
      <w:r w:rsidR="00A711D7" w:rsidRPr="007E4951">
        <w:rPr>
          <w:sz w:val="24"/>
          <w:szCs w:val="24"/>
        </w:rPr>
        <w:t xml:space="preserve"> No. </w:t>
      </w:r>
      <w:r w:rsidR="007E55EA">
        <w:rPr>
          <w:sz w:val="24"/>
          <w:szCs w:val="24"/>
        </w:rPr>
        <w:t>5</w:t>
      </w:r>
      <w:r w:rsidR="00153FEE">
        <w:rPr>
          <w:sz w:val="24"/>
          <w:szCs w:val="24"/>
        </w:rPr>
        <w:t>70</w:t>
      </w:r>
      <w:r w:rsidR="008662AA">
        <w:rPr>
          <w:sz w:val="24"/>
          <w:szCs w:val="24"/>
        </w:rPr>
        <w:t>16</w:t>
      </w:r>
    </w:p>
    <w:p w14:paraId="7F5A44DE" w14:textId="77777777" w:rsidR="009F39D5" w:rsidRPr="007E4951" w:rsidRDefault="009F39D5" w:rsidP="009F39D5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F39D5" w:rsidRPr="007E4951" w14:paraId="5CE5975F" w14:textId="77777777" w:rsidTr="003F4EE6">
        <w:trPr>
          <w:trHeight w:val="891"/>
          <w:jc w:val="center"/>
        </w:trPr>
        <w:tc>
          <w:tcPr>
            <w:tcW w:w="4698" w:type="dxa"/>
          </w:tcPr>
          <w:p w14:paraId="4510E91E" w14:textId="3215AC80" w:rsidR="009F39D5" w:rsidRPr="007E4951" w:rsidRDefault="00153FEE" w:rsidP="00A711D7">
            <w:pPr>
              <w:jc w:val="left"/>
              <w:rPr>
                <w:b/>
                <w:caps/>
                <w:szCs w:val="24"/>
              </w:rPr>
            </w:pPr>
            <w:r w:rsidRPr="00153FEE">
              <w:rPr>
                <w:b/>
                <w:caps/>
              </w:rPr>
              <w:t>APPLICATION OF QUADVEST, LP FOR A PASS-THROUGH RATE CHANGE</w:t>
            </w:r>
          </w:p>
        </w:tc>
        <w:tc>
          <w:tcPr>
            <w:tcW w:w="450" w:type="dxa"/>
          </w:tcPr>
          <w:p w14:paraId="34CBF01A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0EC6E4DF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7F47072A" w14:textId="43143148" w:rsidR="00952394" w:rsidRPr="007E4951" w:rsidRDefault="00952394" w:rsidP="00045549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</w:tc>
        <w:tc>
          <w:tcPr>
            <w:tcW w:w="4608" w:type="dxa"/>
          </w:tcPr>
          <w:p w14:paraId="62EAD363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65BC63FD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0754D7C0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15581FD3" w14:textId="5B37162A" w:rsidR="003E4D5C" w:rsidRPr="00045549" w:rsidRDefault="005A654C" w:rsidP="00045549">
      <w:pPr>
        <w:pStyle w:val="Documentheading"/>
        <w:tabs>
          <w:tab w:val="center" w:pos="4680"/>
          <w:tab w:val="right" w:pos="9360"/>
        </w:tabs>
        <w:spacing w:before="120" w:after="120"/>
        <w:rPr>
          <w:sz w:val="24"/>
          <w:szCs w:val="24"/>
        </w:rPr>
      </w:pPr>
      <w:r w:rsidRPr="00045549">
        <w:rPr>
          <w:sz w:val="24"/>
          <w:szCs w:val="24"/>
        </w:rPr>
        <w:t>COMMISSION STAFF’S</w:t>
      </w:r>
      <w:r w:rsidR="007231C8" w:rsidRPr="00045549">
        <w:rPr>
          <w:sz w:val="24"/>
          <w:szCs w:val="24"/>
        </w:rPr>
        <w:t xml:space="preserve"> </w:t>
      </w:r>
      <w:r w:rsidR="00045549" w:rsidRPr="00045549">
        <w:rPr>
          <w:sz w:val="24"/>
          <w:szCs w:val="24"/>
        </w:rPr>
        <w:t>Final RECOMMENDATION</w:t>
      </w:r>
    </w:p>
    <w:p w14:paraId="70C99952" w14:textId="3DC58B90" w:rsidR="00B913F5" w:rsidRPr="007E4951" w:rsidRDefault="00B913F5" w:rsidP="0034684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153FEE">
        <w:rPr>
          <w:szCs w:val="24"/>
        </w:rPr>
        <w:t>August</w:t>
      </w:r>
      <w:r w:rsidR="007E55EA">
        <w:rPr>
          <w:szCs w:val="24"/>
        </w:rPr>
        <w:t xml:space="preserve"> </w:t>
      </w:r>
      <w:r w:rsidR="00153FEE">
        <w:rPr>
          <w:szCs w:val="24"/>
        </w:rPr>
        <w:t>2</w:t>
      </w:r>
      <w:r w:rsidR="007E55EA">
        <w:rPr>
          <w:szCs w:val="24"/>
        </w:rPr>
        <w:t>8</w:t>
      </w:r>
      <w:r w:rsidR="001437D3">
        <w:rPr>
          <w:szCs w:val="24"/>
        </w:rPr>
        <w:t>, 202</w:t>
      </w:r>
      <w:r w:rsidR="008662AA">
        <w:rPr>
          <w:szCs w:val="24"/>
        </w:rPr>
        <w:t>4</w:t>
      </w:r>
      <w:r w:rsidRPr="007E4951">
        <w:rPr>
          <w:szCs w:val="24"/>
        </w:rPr>
        <w:t xml:space="preserve">, </w:t>
      </w:r>
      <w:r w:rsidR="00153FEE">
        <w:rPr>
          <w:szCs w:val="24"/>
        </w:rPr>
        <w:t xml:space="preserve">Quadvest, LP </w:t>
      </w:r>
      <w:r w:rsidR="007E55EA">
        <w:rPr>
          <w:szCs w:val="24"/>
        </w:rPr>
        <w:t>(</w:t>
      </w:r>
      <w:r w:rsidR="00153FEE">
        <w:rPr>
          <w:szCs w:val="24"/>
        </w:rPr>
        <w:t>Quadvest</w:t>
      </w:r>
      <w:r w:rsidR="007E55EA">
        <w:rPr>
          <w:szCs w:val="24"/>
        </w:rPr>
        <w:t>)</w:t>
      </w:r>
      <w:r w:rsidRPr="007E4951">
        <w:rPr>
          <w:szCs w:val="24"/>
        </w:rPr>
        <w:t xml:space="preserve"> filed a</w:t>
      </w:r>
      <w:r w:rsidR="007E55EA">
        <w:rPr>
          <w:szCs w:val="24"/>
        </w:rPr>
        <w:t>n application, under w</w:t>
      </w:r>
      <w:r w:rsidR="008662AA">
        <w:rPr>
          <w:szCs w:val="24"/>
        </w:rPr>
        <w:t>at</w:t>
      </w:r>
      <w:r w:rsidR="007E55EA">
        <w:rPr>
          <w:szCs w:val="24"/>
        </w:rPr>
        <w:t xml:space="preserve">er </w:t>
      </w:r>
      <w:r w:rsidR="00C556CA">
        <w:rPr>
          <w:szCs w:val="24"/>
        </w:rPr>
        <w:t>C</w:t>
      </w:r>
      <w:r w:rsidR="007E55EA">
        <w:rPr>
          <w:szCs w:val="24"/>
        </w:rPr>
        <w:t xml:space="preserve">ertificate of </w:t>
      </w:r>
      <w:r w:rsidR="00C556CA">
        <w:rPr>
          <w:szCs w:val="24"/>
        </w:rPr>
        <w:t>C</w:t>
      </w:r>
      <w:r w:rsidR="007E55EA">
        <w:rPr>
          <w:szCs w:val="24"/>
        </w:rPr>
        <w:t xml:space="preserve">onvenience and </w:t>
      </w:r>
      <w:r w:rsidR="00C556CA">
        <w:rPr>
          <w:szCs w:val="24"/>
        </w:rPr>
        <w:t>N</w:t>
      </w:r>
      <w:r w:rsidR="007E55EA">
        <w:rPr>
          <w:szCs w:val="24"/>
        </w:rPr>
        <w:t xml:space="preserve">ecessity (CCN) number </w:t>
      </w:r>
      <w:r w:rsidR="008662AA">
        <w:rPr>
          <w:szCs w:val="24"/>
        </w:rPr>
        <w:t>11</w:t>
      </w:r>
      <w:r w:rsidR="00153FEE">
        <w:rPr>
          <w:szCs w:val="24"/>
        </w:rPr>
        <w:t>612</w:t>
      </w:r>
      <w:r w:rsidR="007E55EA">
        <w:rPr>
          <w:szCs w:val="24"/>
        </w:rPr>
        <w:t xml:space="preserve">, for approval for a pass-through rate change </w:t>
      </w:r>
      <w:r w:rsidR="00153FEE" w:rsidRPr="00153FEE">
        <w:rPr>
          <w:szCs w:val="24"/>
        </w:rPr>
        <w:t>related to water use fees imposed by Bluebonnet Groundwater Conservation District, Fort Bend Subsidence District, and San Jacinto River Authority, with a proposed effective date of September</w:t>
      </w:r>
      <w:r w:rsidR="00153FEE">
        <w:rPr>
          <w:szCs w:val="24"/>
        </w:rPr>
        <w:t> </w:t>
      </w:r>
      <w:r w:rsidR="00153FEE" w:rsidRPr="00153FEE">
        <w:rPr>
          <w:szCs w:val="24"/>
        </w:rPr>
        <w:t>1, 2024</w:t>
      </w:r>
      <w:r w:rsidR="00C556CA">
        <w:rPr>
          <w:szCs w:val="24"/>
        </w:rPr>
        <w:t>,</w:t>
      </w:r>
      <w:r w:rsidR="00153FEE" w:rsidRPr="00153FEE">
        <w:rPr>
          <w:szCs w:val="24"/>
        </w:rPr>
        <w:t xml:space="preserve"> for SJRA and FBSD, and October 1, 2024</w:t>
      </w:r>
      <w:r w:rsidR="00C556CA">
        <w:rPr>
          <w:szCs w:val="24"/>
        </w:rPr>
        <w:t>,</w:t>
      </w:r>
      <w:r w:rsidR="00153FEE" w:rsidRPr="00153FEE">
        <w:rPr>
          <w:szCs w:val="24"/>
        </w:rPr>
        <w:t xml:space="preserve"> for Bluebonnet GCD</w:t>
      </w:r>
      <w:r w:rsidR="007E55EA">
        <w:rPr>
          <w:szCs w:val="24"/>
        </w:rPr>
        <w:t xml:space="preserve">. </w:t>
      </w:r>
    </w:p>
    <w:p w14:paraId="6AEEDAB5" w14:textId="7D93A298" w:rsidR="00045549" w:rsidRPr="00045549" w:rsidRDefault="00045549" w:rsidP="00045549">
      <w:pPr>
        <w:keepNext/>
        <w:spacing w:after="120" w:line="360" w:lineRule="auto"/>
        <w:ind w:firstLine="720"/>
        <w:outlineLvl w:val="3"/>
        <w:rPr>
          <w:szCs w:val="24"/>
        </w:rPr>
      </w:pPr>
      <w:r w:rsidRPr="00045549">
        <w:rPr>
          <w:szCs w:val="24"/>
        </w:rPr>
        <w:t xml:space="preserve">On </w:t>
      </w:r>
      <w:r>
        <w:rPr>
          <w:szCs w:val="24"/>
        </w:rPr>
        <w:t>October 1</w:t>
      </w:r>
      <w:r w:rsidRPr="00045549">
        <w:rPr>
          <w:szCs w:val="24"/>
        </w:rPr>
        <w:t>, 202</w:t>
      </w:r>
      <w:r w:rsidR="00C556CA">
        <w:rPr>
          <w:szCs w:val="24"/>
        </w:rPr>
        <w:t>4</w:t>
      </w:r>
      <w:r w:rsidRPr="00045549">
        <w:rPr>
          <w:szCs w:val="24"/>
        </w:rPr>
        <w:t xml:space="preserve">, the administrative law judge filed Order No. </w:t>
      </w:r>
      <w:r>
        <w:rPr>
          <w:szCs w:val="24"/>
        </w:rPr>
        <w:t>2</w:t>
      </w:r>
      <w:r w:rsidRPr="00045549">
        <w:rPr>
          <w:szCs w:val="24"/>
        </w:rPr>
        <w:t xml:space="preserve">, directing the Staff (Staff) of the Public Utility Commission of Texas (Commission) to file a final recommendation or request a hearing by </w:t>
      </w:r>
      <w:r>
        <w:rPr>
          <w:szCs w:val="24"/>
        </w:rPr>
        <w:t xml:space="preserve">November </w:t>
      </w:r>
      <w:r w:rsidRPr="00045549">
        <w:rPr>
          <w:szCs w:val="24"/>
        </w:rPr>
        <w:t>1</w:t>
      </w:r>
      <w:r>
        <w:rPr>
          <w:szCs w:val="24"/>
        </w:rPr>
        <w:t>4</w:t>
      </w:r>
      <w:r w:rsidRPr="00045549">
        <w:rPr>
          <w:szCs w:val="24"/>
        </w:rPr>
        <w:t xml:space="preserve">, 2024. Therefore, this pleading is timely filed. </w:t>
      </w:r>
    </w:p>
    <w:p w14:paraId="684932DC" w14:textId="77777777" w:rsidR="00045549" w:rsidRPr="00045549" w:rsidRDefault="00045549" w:rsidP="00045549">
      <w:pPr>
        <w:keepNext/>
        <w:numPr>
          <w:ilvl w:val="0"/>
          <w:numId w:val="13"/>
        </w:numPr>
        <w:spacing w:before="240" w:after="120"/>
        <w:ind w:left="0" w:firstLine="0"/>
        <w:jc w:val="center"/>
        <w:outlineLvl w:val="3"/>
        <w:rPr>
          <w:szCs w:val="24"/>
        </w:rPr>
      </w:pPr>
      <w:r w:rsidRPr="00045549">
        <w:rPr>
          <w:b/>
          <w:bCs/>
          <w:szCs w:val="24"/>
        </w:rPr>
        <w:t>FINAL RECOMMENDATION</w:t>
      </w:r>
    </w:p>
    <w:p w14:paraId="5B310B58" w14:textId="2008FB13" w:rsidR="00045549" w:rsidRPr="00045549" w:rsidRDefault="00045549" w:rsidP="00045549">
      <w:pPr>
        <w:keepNext/>
        <w:spacing w:line="360" w:lineRule="auto"/>
        <w:ind w:firstLine="720"/>
        <w:outlineLvl w:val="3"/>
        <w:rPr>
          <w:szCs w:val="24"/>
        </w:rPr>
      </w:pPr>
      <w:bookmarkStart w:id="0" w:name="_Hlk126830730"/>
      <w:r w:rsidRPr="00045549">
        <w:rPr>
          <w:szCs w:val="24"/>
        </w:rPr>
        <w:t xml:space="preserve">Staff has reviewed the </w:t>
      </w:r>
      <w:bookmarkEnd w:id="0"/>
      <w:r w:rsidRPr="00045549">
        <w:rPr>
          <w:szCs w:val="24"/>
        </w:rPr>
        <w:t xml:space="preserve">application </w:t>
      </w:r>
      <w:proofErr w:type="gramStart"/>
      <w:r w:rsidRPr="00045549">
        <w:rPr>
          <w:szCs w:val="24"/>
        </w:rPr>
        <w:t>and,</w:t>
      </w:r>
      <w:proofErr w:type="gramEnd"/>
      <w:r w:rsidRPr="00045549">
        <w:rPr>
          <w:szCs w:val="24"/>
        </w:rPr>
        <w:t xml:space="preserve"> as supported by the attached memorandum from Sandra Hale of the Rate Regulation Division, recommends that the application be approved as filed.</w:t>
      </w:r>
      <w:r w:rsidR="00C556CA">
        <w:rPr>
          <w:szCs w:val="24"/>
        </w:rPr>
        <w:t xml:space="preserve"> </w:t>
      </w:r>
      <w:r w:rsidRPr="00045549">
        <w:rPr>
          <w:szCs w:val="24"/>
        </w:rPr>
        <w:t xml:space="preserve"> As </w:t>
      </w:r>
      <w:r w:rsidR="00C907F2">
        <w:rPr>
          <w:szCs w:val="24"/>
        </w:rPr>
        <w:t>detailed</w:t>
      </w:r>
      <w:r w:rsidR="00C907F2" w:rsidRPr="00045549">
        <w:rPr>
          <w:szCs w:val="24"/>
        </w:rPr>
        <w:t xml:space="preserve"> </w:t>
      </w:r>
      <w:r w:rsidRPr="00045549">
        <w:rPr>
          <w:szCs w:val="24"/>
        </w:rPr>
        <w:t xml:space="preserve">in Ms. Hale’s memorandum, </w:t>
      </w:r>
      <w:r w:rsidR="000C6B8B">
        <w:rPr>
          <w:szCs w:val="24"/>
        </w:rPr>
        <w:t xml:space="preserve">Staff </w:t>
      </w:r>
      <w:r w:rsidR="00C907F2">
        <w:rPr>
          <w:szCs w:val="24"/>
        </w:rPr>
        <w:t xml:space="preserve">recommends that </w:t>
      </w:r>
      <w:r w:rsidRPr="00045549">
        <w:rPr>
          <w:szCs w:val="24"/>
        </w:rPr>
        <w:t xml:space="preserve">the application </w:t>
      </w:r>
      <w:r w:rsidR="00C907F2">
        <w:rPr>
          <w:szCs w:val="24"/>
        </w:rPr>
        <w:t xml:space="preserve">be found to have </w:t>
      </w:r>
      <w:r w:rsidRPr="00045549">
        <w:rPr>
          <w:szCs w:val="24"/>
        </w:rPr>
        <w:t xml:space="preserve">met the requirements </w:t>
      </w:r>
      <w:r w:rsidR="00C907F2">
        <w:rPr>
          <w:szCs w:val="24"/>
        </w:rPr>
        <w:t xml:space="preserve">of </w:t>
      </w:r>
      <w:r w:rsidRPr="00045549">
        <w:rPr>
          <w:szCs w:val="24"/>
        </w:rPr>
        <w:t xml:space="preserve">16 Texas Administrative Code (TAC) § 24.25(b)(2). </w:t>
      </w:r>
      <w:r w:rsidR="00C556CA">
        <w:rPr>
          <w:szCs w:val="24"/>
        </w:rPr>
        <w:t xml:space="preserve"> </w:t>
      </w:r>
      <w:r w:rsidRPr="00045549">
        <w:rPr>
          <w:szCs w:val="24"/>
        </w:rPr>
        <w:t xml:space="preserve">Staff has attached a copy of the tariff to this recommendation to be provided to </w:t>
      </w:r>
      <w:r w:rsidR="00B452FD">
        <w:rPr>
          <w:szCs w:val="24"/>
        </w:rPr>
        <w:t>Quadvest.</w:t>
      </w:r>
    </w:p>
    <w:p w14:paraId="038D1E9E" w14:textId="77777777" w:rsidR="00045549" w:rsidRPr="00045549" w:rsidRDefault="00045549" w:rsidP="00045549">
      <w:pPr>
        <w:keepNext/>
        <w:numPr>
          <w:ilvl w:val="0"/>
          <w:numId w:val="13"/>
        </w:numPr>
        <w:spacing w:before="240" w:after="120"/>
        <w:ind w:left="0" w:firstLine="0"/>
        <w:jc w:val="center"/>
        <w:outlineLvl w:val="3"/>
        <w:rPr>
          <w:b/>
          <w:bCs/>
          <w:szCs w:val="24"/>
        </w:rPr>
      </w:pPr>
      <w:r w:rsidRPr="00045549">
        <w:rPr>
          <w:b/>
          <w:bCs/>
          <w:szCs w:val="24"/>
        </w:rPr>
        <w:t>CONCLUSION</w:t>
      </w:r>
    </w:p>
    <w:p w14:paraId="57DC393C" w14:textId="2E17DB74" w:rsidR="00045549" w:rsidRPr="00045549" w:rsidRDefault="00045549" w:rsidP="00045549">
      <w:pPr>
        <w:keepNext/>
        <w:spacing w:line="360" w:lineRule="auto"/>
        <w:ind w:firstLine="720"/>
        <w:rPr>
          <w:szCs w:val="24"/>
        </w:rPr>
      </w:pPr>
      <w:r w:rsidRPr="00045549">
        <w:rPr>
          <w:szCs w:val="24"/>
        </w:rPr>
        <w:t xml:space="preserve">For the reasons detailed above, Staff respectfully requests that </w:t>
      </w:r>
      <w:r w:rsidR="00B452FD">
        <w:rPr>
          <w:szCs w:val="24"/>
        </w:rPr>
        <w:t>Quadvest</w:t>
      </w:r>
      <w:r w:rsidRPr="00045549">
        <w:rPr>
          <w:szCs w:val="24"/>
        </w:rPr>
        <w:t>’</w:t>
      </w:r>
      <w:r w:rsidR="00B452FD">
        <w:rPr>
          <w:szCs w:val="24"/>
        </w:rPr>
        <w:t>s</w:t>
      </w:r>
      <w:r w:rsidRPr="00045549">
        <w:rPr>
          <w:szCs w:val="24"/>
        </w:rPr>
        <w:t xml:space="preserve"> application and notice be approved as filed.</w:t>
      </w:r>
    </w:p>
    <w:p w14:paraId="22B2AB2F" w14:textId="23AF4068" w:rsidR="006C4F12" w:rsidRDefault="006C4F12" w:rsidP="00045549">
      <w:pPr>
        <w:spacing w:line="360" w:lineRule="auto"/>
        <w:rPr>
          <w:szCs w:val="24"/>
        </w:rPr>
      </w:pPr>
    </w:p>
    <w:p w14:paraId="6835382D" w14:textId="77777777" w:rsidR="00EE4308" w:rsidRDefault="00EE4308" w:rsidP="00BC0DAA">
      <w:pPr>
        <w:keepNext/>
        <w:rPr>
          <w:szCs w:val="24"/>
        </w:rPr>
      </w:pPr>
      <w:bookmarkStart w:id="1" w:name="_Hlk37688212"/>
      <w:bookmarkStart w:id="2" w:name="_Hlk37069946"/>
    </w:p>
    <w:p w14:paraId="5219B16D" w14:textId="4C8AD298" w:rsidR="00FE0579" w:rsidRPr="007E4951" w:rsidRDefault="00FE0579" w:rsidP="00BC0DAA">
      <w:pPr>
        <w:keepNext/>
        <w:rPr>
          <w:szCs w:val="24"/>
        </w:rPr>
      </w:pPr>
      <w:r w:rsidRPr="007E4951">
        <w:rPr>
          <w:szCs w:val="24"/>
        </w:rPr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B452FD">
        <w:rPr>
          <w:noProof/>
          <w:szCs w:val="24"/>
        </w:rPr>
        <w:t>November 14, 2024</w:t>
      </w:r>
      <w:r w:rsidRPr="007E4951">
        <w:rPr>
          <w:szCs w:val="24"/>
        </w:rPr>
        <w:fldChar w:fldCharType="end"/>
      </w:r>
    </w:p>
    <w:bookmarkEnd w:id="1"/>
    <w:p w14:paraId="3EB88AC0" w14:textId="77777777" w:rsidR="00FE0579" w:rsidRPr="007E4951" w:rsidRDefault="00FE0579" w:rsidP="00BC0DAA">
      <w:pPr>
        <w:keepNext/>
        <w:rPr>
          <w:szCs w:val="24"/>
        </w:rPr>
      </w:pPr>
    </w:p>
    <w:p w14:paraId="48AFADA8" w14:textId="77777777" w:rsidR="00FE0579" w:rsidRPr="007E4951" w:rsidRDefault="00FE0579" w:rsidP="00BC0DAA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16A5F1EE" w14:textId="77777777" w:rsidR="00FE0579" w:rsidRPr="007E4951" w:rsidRDefault="00FE0579" w:rsidP="00BC0DAA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73F0083" w14:textId="77777777" w:rsidR="00FE0579" w:rsidRPr="007E4951" w:rsidRDefault="00FE0579" w:rsidP="00BC0DAA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4703A59D" w14:textId="77777777" w:rsidR="00FE0579" w:rsidRPr="007E4951" w:rsidRDefault="00FE0579" w:rsidP="00BC0DAA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71F553F8" w14:textId="3D1E9204" w:rsidR="00FE0579" w:rsidRDefault="00FE0579" w:rsidP="00BC0DAA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bookmarkEnd w:id="2"/>
    <w:p w14:paraId="1680F49A" w14:textId="33472DF0" w:rsidR="00580699" w:rsidRDefault="00AC18C2" w:rsidP="00BC0DAA">
      <w:pPr>
        <w:keepNext/>
        <w:ind w:left="4320"/>
      </w:pPr>
      <w:r>
        <w:t>Marisa Lopez Wagley</w:t>
      </w:r>
    </w:p>
    <w:p w14:paraId="6C3473A9" w14:textId="04BE7C61" w:rsidR="00580699" w:rsidRDefault="00580699" w:rsidP="00BC0DAA">
      <w:pPr>
        <w:keepNext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334611AE" w14:textId="77777777" w:rsidR="00580699" w:rsidRDefault="00580699" w:rsidP="00BC0DAA">
      <w:pPr>
        <w:keepNext/>
        <w:jc w:val="left"/>
        <w:rPr>
          <w:szCs w:val="24"/>
        </w:rPr>
      </w:pPr>
    </w:p>
    <w:p w14:paraId="15D7F76F" w14:textId="77777777" w:rsidR="00153FEE" w:rsidRPr="00153FEE" w:rsidRDefault="00153FEE" w:rsidP="00153FE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3" w:name="_Hlk176946607"/>
      <w:r w:rsidRPr="00153FEE">
        <w:rPr>
          <w:szCs w:val="24"/>
        </w:rPr>
        <w:t>Phillip Lehmann</w:t>
      </w:r>
    </w:p>
    <w:p w14:paraId="193C2BBD" w14:textId="77777777" w:rsidR="00153FEE" w:rsidRPr="00153FEE" w:rsidRDefault="00153FEE" w:rsidP="00153FEE">
      <w:pPr>
        <w:keepNext/>
        <w:ind w:left="4320"/>
        <w:jc w:val="left"/>
        <w:rPr>
          <w:szCs w:val="24"/>
        </w:rPr>
      </w:pPr>
      <w:r w:rsidRPr="00153FEE">
        <w:rPr>
          <w:szCs w:val="24"/>
        </w:rPr>
        <w:t>Managing Attorney</w:t>
      </w:r>
    </w:p>
    <w:p w14:paraId="3466BBA7" w14:textId="77777777" w:rsidR="00153FEE" w:rsidRPr="00153FEE" w:rsidRDefault="00153FEE" w:rsidP="00153FEE">
      <w:pPr>
        <w:keepNext/>
        <w:ind w:left="4320"/>
        <w:jc w:val="left"/>
        <w:rPr>
          <w:szCs w:val="24"/>
        </w:rPr>
      </w:pPr>
    </w:p>
    <w:p w14:paraId="6439CA86" w14:textId="77777777" w:rsidR="00153FEE" w:rsidRPr="00153FEE" w:rsidRDefault="00153FEE" w:rsidP="00153FEE">
      <w:pPr>
        <w:ind w:left="4320"/>
        <w:rPr>
          <w:rFonts w:eastAsiaTheme="minorHAnsi"/>
          <w:i/>
          <w:iCs/>
          <w:szCs w:val="24"/>
          <w:u w:val="single"/>
        </w:rPr>
      </w:pPr>
      <w:r w:rsidRPr="00153FEE">
        <w:rPr>
          <w:rFonts w:eastAsiaTheme="minorHAnsi"/>
          <w:i/>
          <w:iCs/>
          <w:szCs w:val="24"/>
          <w:u w:val="single"/>
        </w:rPr>
        <w:t xml:space="preserve">  /s/ Daniel A. Alvarado</w:t>
      </w:r>
      <w:r w:rsidRPr="00153FEE">
        <w:rPr>
          <w:rFonts w:eastAsiaTheme="minorHAnsi"/>
          <w:szCs w:val="24"/>
          <w:u w:val="single"/>
        </w:rPr>
        <w:t xml:space="preserve"> </w:t>
      </w:r>
      <w:r w:rsidRPr="00153FEE">
        <w:rPr>
          <w:i/>
          <w:iCs/>
          <w:szCs w:val="24"/>
          <w:u w:val="single"/>
        </w:rPr>
        <w:tab/>
      </w:r>
    </w:p>
    <w:p w14:paraId="181B5880" w14:textId="77777777" w:rsidR="00153FEE" w:rsidRPr="00153FEE" w:rsidRDefault="00153FEE" w:rsidP="00153FEE">
      <w:pPr>
        <w:ind w:left="4320"/>
        <w:rPr>
          <w:rFonts w:eastAsiaTheme="minorHAnsi"/>
          <w:szCs w:val="24"/>
        </w:rPr>
      </w:pPr>
      <w:r w:rsidRPr="00153FEE">
        <w:rPr>
          <w:rFonts w:eastAsiaTheme="minorHAnsi"/>
          <w:szCs w:val="24"/>
        </w:rPr>
        <w:t>Daniel A. Alvarado</w:t>
      </w:r>
    </w:p>
    <w:p w14:paraId="6C1EF22D" w14:textId="77777777" w:rsidR="00153FEE" w:rsidRPr="00153FEE" w:rsidRDefault="00153FEE" w:rsidP="00153FEE">
      <w:pPr>
        <w:ind w:left="4320"/>
        <w:rPr>
          <w:rFonts w:eastAsiaTheme="minorHAnsi"/>
          <w:szCs w:val="24"/>
        </w:rPr>
      </w:pPr>
      <w:r w:rsidRPr="00153FEE">
        <w:rPr>
          <w:rFonts w:eastAsiaTheme="minorHAnsi"/>
          <w:szCs w:val="24"/>
        </w:rPr>
        <w:t>State Bar No. 24132482</w:t>
      </w:r>
    </w:p>
    <w:p w14:paraId="7A3D93B7" w14:textId="77777777" w:rsidR="00153FEE" w:rsidRPr="00153FEE" w:rsidRDefault="00153FEE" w:rsidP="00153FEE">
      <w:pPr>
        <w:ind w:left="4320"/>
        <w:rPr>
          <w:rFonts w:eastAsiaTheme="minorHAnsi"/>
          <w:szCs w:val="24"/>
        </w:rPr>
      </w:pPr>
      <w:r w:rsidRPr="00153FEE">
        <w:rPr>
          <w:rFonts w:eastAsiaTheme="minorHAnsi"/>
          <w:szCs w:val="24"/>
        </w:rPr>
        <w:t>1701 N. Congress Avenue</w:t>
      </w:r>
    </w:p>
    <w:p w14:paraId="2758DEED" w14:textId="77777777" w:rsidR="00153FEE" w:rsidRPr="00153FEE" w:rsidRDefault="00153FEE" w:rsidP="00153FEE">
      <w:pPr>
        <w:ind w:left="4320"/>
        <w:rPr>
          <w:rFonts w:eastAsiaTheme="minorHAnsi"/>
          <w:szCs w:val="24"/>
        </w:rPr>
      </w:pPr>
      <w:r w:rsidRPr="00153FEE">
        <w:rPr>
          <w:rFonts w:eastAsiaTheme="minorHAnsi"/>
          <w:szCs w:val="24"/>
        </w:rPr>
        <w:t>P.O. Box 13326</w:t>
      </w:r>
    </w:p>
    <w:p w14:paraId="176CDEED" w14:textId="77777777" w:rsidR="00153FEE" w:rsidRPr="00153FEE" w:rsidRDefault="00153FEE" w:rsidP="00153FEE">
      <w:pPr>
        <w:ind w:left="4320"/>
        <w:rPr>
          <w:rFonts w:eastAsiaTheme="minorHAnsi"/>
          <w:szCs w:val="24"/>
        </w:rPr>
      </w:pPr>
      <w:r w:rsidRPr="00153FEE">
        <w:rPr>
          <w:rFonts w:eastAsiaTheme="minorHAnsi"/>
          <w:szCs w:val="24"/>
        </w:rPr>
        <w:t>Austin, Texas 78711</w:t>
      </w:r>
    </w:p>
    <w:p w14:paraId="46B0DFBF" w14:textId="77777777" w:rsidR="00153FEE" w:rsidRPr="00153FEE" w:rsidRDefault="00153FEE" w:rsidP="00153FEE">
      <w:pPr>
        <w:ind w:left="4320"/>
        <w:rPr>
          <w:rFonts w:eastAsiaTheme="minorHAnsi"/>
          <w:szCs w:val="24"/>
        </w:rPr>
      </w:pPr>
      <w:r w:rsidRPr="00153FEE">
        <w:rPr>
          <w:rFonts w:eastAsiaTheme="minorHAnsi"/>
          <w:szCs w:val="24"/>
        </w:rPr>
        <w:t>(512) 936-7407</w:t>
      </w:r>
    </w:p>
    <w:p w14:paraId="0A847E54" w14:textId="77777777" w:rsidR="00153FEE" w:rsidRPr="00153FEE" w:rsidRDefault="00153FEE" w:rsidP="00153FEE">
      <w:pPr>
        <w:ind w:left="4320"/>
        <w:rPr>
          <w:rFonts w:eastAsiaTheme="minorHAnsi"/>
          <w:szCs w:val="24"/>
        </w:rPr>
      </w:pPr>
      <w:r w:rsidRPr="00153FEE">
        <w:rPr>
          <w:rFonts w:eastAsiaTheme="minorHAnsi"/>
          <w:szCs w:val="24"/>
        </w:rPr>
        <w:t>(512) 936-7268 (facsimile)</w:t>
      </w:r>
    </w:p>
    <w:p w14:paraId="17EF0B20" w14:textId="77777777" w:rsidR="00153FEE" w:rsidRPr="00153FEE" w:rsidRDefault="00153FEE" w:rsidP="00153FEE">
      <w:pPr>
        <w:ind w:left="4320"/>
        <w:rPr>
          <w:rFonts w:eastAsiaTheme="minorHAnsi"/>
          <w:szCs w:val="24"/>
        </w:rPr>
      </w:pPr>
      <w:r w:rsidRPr="00153FEE">
        <w:rPr>
          <w:rFonts w:eastAsiaTheme="minorHAnsi"/>
          <w:szCs w:val="24"/>
        </w:rPr>
        <w:t>daniel.alvarado@puc.texas.gov</w:t>
      </w:r>
    </w:p>
    <w:bookmarkEnd w:id="3"/>
    <w:p w14:paraId="06D797D1" w14:textId="77777777" w:rsidR="00A57A92" w:rsidRPr="007E4951" w:rsidRDefault="00A57A92" w:rsidP="0034795D">
      <w:pPr>
        <w:rPr>
          <w:szCs w:val="24"/>
        </w:rPr>
      </w:pPr>
    </w:p>
    <w:p w14:paraId="17E7D29E" w14:textId="77777777" w:rsidR="00534516" w:rsidRPr="007E4951" w:rsidRDefault="00534516" w:rsidP="000433B8">
      <w:pPr>
        <w:jc w:val="left"/>
        <w:rPr>
          <w:szCs w:val="24"/>
        </w:rPr>
      </w:pPr>
    </w:p>
    <w:p w14:paraId="3387B8E3" w14:textId="5056E77D" w:rsidR="00727FD7" w:rsidRPr="007E4951" w:rsidRDefault="00A578FF" w:rsidP="001F12DE">
      <w:pPr>
        <w:keepNext/>
        <w:jc w:val="center"/>
        <w:rPr>
          <w:b/>
          <w:caps/>
          <w:szCs w:val="24"/>
        </w:rPr>
      </w:pPr>
      <w:r>
        <w:rPr>
          <w:b/>
          <w:szCs w:val="24"/>
        </w:rPr>
        <w:t>TARIFF CONTROL</w:t>
      </w:r>
      <w:r w:rsidR="001B1B28" w:rsidRPr="007E4951">
        <w:rPr>
          <w:b/>
          <w:szCs w:val="24"/>
        </w:rPr>
        <w:t xml:space="preserve"> </w:t>
      </w:r>
      <w:r w:rsidR="00232D0F">
        <w:rPr>
          <w:b/>
          <w:szCs w:val="24"/>
        </w:rPr>
        <w:t xml:space="preserve">NO. </w:t>
      </w:r>
      <w:r w:rsidR="007E55EA">
        <w:rPr>
          <w:b/>
          <w:szCs w:val="24"/>
        </w:rPr>
        <w:t>5</w:t>
      </w:r>
      <w:r w:rsidR="00153FEE">
        <w:rPr>
          <w:b/>
          <w:szCs w:val="24"/>
        </w:rPr>
        <w:t>70</w:t>
      </w:r>
      <w:r w:rsidR="008662AA">
        <w:rPr>
          <w:b/>
          <w:szCs w:val="24"/>
        </w:rPr>
        <w:t>16</w:t>
      </w:r>
    </w:p>
    <w:p w14:paraId="78CCACDC" w14:textId="77777777" w:rsidR="00727FD7" w:rsidRPr="007E4951" w:rsidRDefault="00727FD7" w:rsidP="001F12DE">
      <w:pPr>
        <w:keepNext/>
        <w:spacing w:line="360" w:lineRule="auto"/>
        <w:jc w:val="center"/>
        <w:rPr>
          <w:b/>
          <w:szCs w:val="24"/>
        </w:rPr>
      </w:pPr>
    </w:p>
    <w:p w14:paraId="5F10704D" w14:textId="77777777" w:rsidR="00E22A91" w:rsidRPr="007E4951" w:rsidRDefault="00E22A91" w:rsidP="001F12DE">
      <w:pPr>
        <w:keepNext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14B127E5" w14:textId="138D0458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>I certify that, unless otherwise ordered by the presiding officer, notice of the filing of this document w</w:t>
      </w:r>
      <w:r w:rsidR="008662AA">
        <w:rPr>
          <w:szCs w:val="24"/>
        </w:rPr>
        <w:t>ill be</w:t>
      </w:r>
      <w:r w:rsidRPr="007E4951">
        <w:rPr>
          <w:szCs w:val="24"/>
        </w:rPr>
        <w:t xml:space="preserve">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B452FD">
        <w:rPr>
          <w:noProof/>
          <w:szCs w:val="24"/>
        </w:rPr>
        <w:t>November 14, 2024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</w:t>
      </w:r>
      <w:r w:rsidR="00056ECB">
        <w:rPr>
          <w:szCs w:val="24"/>
        </w:rPr>
        <w:t xml:space="preserve">Second </w:t>
      </w:r>
      <w:r w:rsidRPr="007E4951">
        <w:rPr>
          <w:szCs w:val="24"/>
        </w:rPr>
        <w:t xml:space="preserve">Order Suspending Rules </w:t>
      </w:r>
      <w:r w:rsidR="00910FDF" w:rsidRPr="007E4951">
        <w:rPr>
          <w:szCs w:val="24"/>
        </w:rPr>
        <w:t>filed</w:t>
      </w:r>
      <w:r w:rsidRPr="007E4951">
        <w:rPr>
          <w:szCs w:val="24"/>
        </w:rPr>
        <w:t xml:space="preserve"> in Project No. 50664.</w:t>
      </w:r>
    </w:p>
    <w:p w14:paraId="6B544193" w14:textId="77777777" w:rsidR="00E22A91" w:rsidRPr="007E4951" w:rsidRDefault="00E22A91" w:rsidP="001F12DE">
      <w:pPr>
        <w:keepNext/>
        <w:spacing w:line="360" w:lineRule="auto"/>
        <w:ind w:firstLine="720"/>
        <w:rPr>
          <w:szCs w:val="24"/>
        </w:rPr>
      </w:pPr>
    </w:p>
    <w:p w14:paraId="54DC1C8F" w14:textId="77777777" w:rsidR="00153FEE" w:rsidRPr="00153FEE" w:rsidRDefault="00153FEE" w:rsidP="00153FEE">
      <w:pPr>
        <w:ind w:left="4320"/>
        <w:rPr>
          <w:rFonts w:eastAsiaTheme="minorHAnsi"/>
          <w:i/>
          <w:iCs/>
          <w:szCs w:val="24"/>
          <w:u w:val="single"/>
        </w:rPr>
      </w:pPr>
      <w:r w:rsidRPr="00153FEE">
        <w:rPr>
          <w:rFonts w:eastAsiaTheme="minorHAnsi"/>
          <w:i/>
          <w:iCs/>
          <w:szCs w:val="24"/>
          <w:u w:val="single"/>
        </w:rPr>
        <w:t xml:space="preserve">  /s/ Daniel A. Alvarado</w:t>
      </w:r>
      <w:r w:rsidRPr="00153FEE">
        <w:rPr>
          <w:rFonts w:eastAsiaTheme="minorHAnsi"/>
          <w:szCs w:val="24"/>
          <w:u w:val="single"/>
        </w:rPr>
        <w:t xml:space="preserve"> </w:t>
      </w:r>
      <w:r w:rsidRPr="00153FEE">
        <w:rPr>
          <w:i/>
          <w:iCs/>
          <w:szCs w:val="24"/>
          <w:u w:val="single"/>
        </w:rPr>
        <w:tab/>
      </w:r>
    </w:p>
    <w:p w14:paraId="66B14CFC" w14:textId="1150CD73" w:rsidR="00DD4234" w:rsidRPr="00153FEE" w:rsidRDefault="00153FEE" w:rsidP="00153FEE">
      <w:pPr>
        <w:ind w:left="4320"/>
        <w:rPr>
          <w:rFonts w:eastAsiaTheme="minorHAnsi"/>
          <w:szCs w:val="24"/>
        </w:rPr>
      </w:pPr>
      <w:r w:rsidRPr="00153FEE">
        <w:rPr>
          <w:rFonts w:eastAsiaTheme="minorHAnsi"/>
          <w:szCs w:val="24"/>
        </w:rPr>
        <w:t>Daniel A. Alvarado</w:t>
      </w:r>
    </w:p>
    <w:sectPr w:rsidR="00DD4234" w:rsidRPr="00153FEE" w:rsidSect="00507622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406A5" w14:textId="77777777" w:rsidR="00021039" w:rsidRDefault="00021039">
      <w:r>
        <w:separator/>
      </w:r>
    </w:p>
  </w:endnote>
  <w:endnote w:type="continuationSeparator" w:id="0">
    <w:p w14:paraId="685B0870" w14:textId="77777777" w:rsidR="00021039" w:rsidRDefault="0002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F6F1" w14:textId="77777777" w:rsidR="00664DEE" w:rsidRDefault="00664DE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522E22" w14:textId="77777777" w:rsidR="00664DEE" w:rsidRDefault="00664DEE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31542" w14:textId="77777777" w:rsidR="00021039" w:rsidRDefault="00021039">
      <w:r>
        <w:separator/>
      </w:r>
    </w:p>
  </w:footnote>
  <w:footnote w:type="continuationSeparator" w:id="0">
    <w:p w14:paraId="221B00F4" w14:textId="77777777" w:rsidR="00021039" w:rsidRDefault="00021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4E69C" w14:textId="77777777" w:rsidR="00664DEE" w:rsidRPr="000247CD" w:rsidRDefault="00664DEE" w:rsidP="000247CD">
    <w:pPr>
      <w:pStyle w:val="Header"/>
      <w:jc w:val="right"/>
      <w:rPr>
        <w:b/>
        <w:bCs/>
        <w:sz w:val="20"/>
      </w:rPr>
    </w:pPr>
    <w:r w:rsidRPr="0044777D">
      <w:rPr>
        <w:b/>
        <w:bCs/>
        <w:sz w:val="20"/>
      </w:rPr>
      <w:t xml:space="preserve">Page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PAGE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  <w:r w:rsidRPr="0044777D">
      <w:rPr>
        <w:b/>
        <w:bCs/>
        <w:sz w:val="20"/>
      </w:rPr>
      <w:t xml:space="preserve"> of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NUMPAGES 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31770DC"/>
    <w:multiLevelType w:val="hybridMultilevel"/>
    <w:tmpl w:val="9D7E83F2"/>
    <w:lvl w:ilvl="0" w:tplc="3D541BE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2E3C87"/>
    <w:multiLevelType w:val="hybridMultilevel"/>
    <w:tmpl w:val="A0C8A290"/>
    <w:lvl w:ilvl="0" w:tplc="05F6E7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1F3B8E"/>
    <w:multiLevelType w:val="hybridMultilevel"/>
    <w:tmpl w:val="7C2409D2"/>
    <w:lvl w:ilvl="0" w:tplc="684A5B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15338253">
    <w:abstractNumId w:val="0"/>
  </w:num>
  <w:num w:numId="2" w16cid:durableId="1345091374">
    <w:abstractNumId w:val="12"/>
  </w:num>
  <w:num w:numId="3" w16cid:durableId="1220241297">
    <w:abstractNumId w:val="3"/>
  </w:num>
  <w:num w:numId="4" w16cid:durableId="1687251365">
    <w:abstractNumId w:val="1"/>
  </w:num>
  <w:num w:numId="5" w16cid:durableId="1454790877">
    <w:abstractNumId w:val="11"/>
  </w:num>
  <w:num w:numId="6" w16cid:durableId="1239755834">
    <w:abstractNumId w:val="10"/>
  </w:num>
  <w:num w:numId="7" w16cid:durableId="190262264">
    <w:abstractNumId w:val="4"/>
  </w:num>
  <w:num w:numId="8" w16cid:durableId="377167240">
    <w:abstractNumId w:val="6"/>
  </w:num>
  <w:num w:numId="9" w16cid:durableId="2013605191">
    <w:abstractNumId w:val="9"/>
  </w:num>
  <w:num w:numId="10" w16cid:durableId="655689039">
    <w:abstractNumId w:val="7"/>
  </w:num>
  <w:num w:numId="11" w16cid:durableId="1955362426">
    <w:abstractNumId w:val="2"/>
  </w:num>
  <w:num w:numId="12" w16cid:durableId="228152266">
    <w:abstractNumId w:val="8"/>
  </w:num>
  <w:num w:numId="13" w16cid:durableId="12492676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1039"/>
    <w:rsid w:val="000233F8"/>
    <w:rsid w:val="000234F3"/>
    <w:rsid w:val="000247CD"/>
    <w:rsid w:val="000255D6"/>
    <w:rsid w:val="000263FD"/>
    <w:rsid w:val="00027A26"/>
    <w:rsid w:val="00031188"/>
    <w:rsid w:val="00032B20"/>
    <w:rsid w:val="00034D92"/>
    <w:rsid w:val="00041C10"/>
    <w:rsid w:val="000433B8"/>
    <w:rsid w:val="00045549"/>
    <w:rsid w:val="00046E6A"/>
    <w:rsid w:val="00050EC3"/>
    <w:rsid w:val="00051DBE"/>
    <w:rsid w:val="00052950"/>
    <w:rsid w:val="000530F6"/>
    <w:rsid w:val="0005471D"/>
    <w:rsid w:val="00056ECB"/>
    <w:rsid w:val="000609DC"/>
    <w:rsid w:val="000621BB"/>
    <w:rsid w:val="00063711"/>
    <w:rsid w:val="0007195C"/>
    <w:rsid w:val="00071FF4"/>
    <w:rsid w:val="00073433"/>
    <w:rsid w:val="000742D8"/>
    <w:rsid w:val="00076536"/>
    <w:rsid w:val="000767DB"/>
    <w:rsid w:val="000814EA"/>
    <w:rsid w:val="00081BE3"/>
    <w:rsid w:val="000857EC"/>
    <w:rsid w:val="00086638"/>
    <w:rsid w:val="00092B02"/>
    <w:rsid w:val="0009361B"/>
    <w:rsid w:val="0009426E"/>
    <w:rsid w:val="00094D6D"/>
    <w:rsid w:val="000A2D8B"/>
    <w:rsid w:val="000A3737"/>
    <w:rsid w:val="000A4FC9"/>
    <w:rsid w:val="000A6D69"/>
    <w:rsid w:val="000A70B0"/>
    <w:rsid w:val="000B02D8"/>
    <w:rsid w:val="000B1096"/>
    <w:rsid w:val="000B10C9"/>
    <w:rsid w:val="000B163B"/>
    <w:rsid w:val="000B1812"/>
    <w:rsid w:val="000B2DC4"/>
    <w:rsid w:val="000B601E"/>
    <w:rsid w:val="000B64AC"/>
    <w:rsid w:val="000B72D2"/>
    <w:rsid w:val="000B744C"/>
    <w:rsid w:val="000C38B9"/>
    <w:rsid w:val="000C4031"/>
    <w:rsid w:val="000C548B"/>
    <w:rsid w:val="000C6AF9"/>
    <w:rsid w:val="000C6B8B"/>
    <w:rsid w:val="000C7CDB"/>
    <w:rsid w:val="000D08D4"/>
    <w:rsid w:val="000D0F06"/>
    <w:rsid w:val="000D3CDD"/>
    <w:rsid w:val="000D3E27"/>
    <w:rsid w:val="000D5F63"/>
    <w:rsid w:val="000E1016"/>
    <w:rsid w:val="000E26FE"/>
    <w:rsid w:val="000E5D08"/>
    <w:rsid w:val="000E639B"/>
    <w:rsid w:val="000E6961"/>
    <w:rsid w:val="000F0850"/>
    <w:rsid w:val="000F1B5D"/>
    <w:rsid w:val="000F1F40"/>
    <w:rsid w:val="000F2443"/>
    <w:rsid w:val="000F564C"/>
    <w:rsid w:val="000F6BEB"/>
    <w:rsid w:val="000F7F9C"/>
    <w:rsid w:val="00101E9A"/>
    <w:rsid w:val="00102FDF"/>
    <w:rsid w:val="00104BD4"/>
    <w:rsid w:val="00105101"/>
    <w:rsid w:val="00105646"/>
    <w:rsid w:val="00110DF5"/>
    <w:rsid w:val="001171A2"/>
    <w:rsid w:val="00120E90"/>
    <w:rsid w:val="00122C66"/>
    <w:rsid w:val="00127224"/>
    <w:rsid w:val="0013058A"/>
    <w:rsid w:val="00132C88"/>
    <w:rsid w:val="00133A5D"/>
    <w:rsid w:val="001347B7"/>
    <w:rsid w:val="00135333"/>
    <w:rsid w:val="001370E3"/>
    <w:rsid w:val="001404E4"/>
    <w:rsid w:val="00141F8E"/>
    <w:rsid w:val="001437D3"/>
    <w:rsid w:val="00143BAC"/>
    <w:rsid w:val="00143DBB"/>
    <w:rsid w:val="00146B59"/>
    <w:rsid w:val="00147053"/>
    <w:rsid w:val="00151409"/>
    <w:rsid w:val="001526BE"/>
    <w:rsid w:val="00152E43"/>
    <w:rsid w:val="00153FEE"/>
    <w:rsid w:val="001551DD"/>
    <w:rsid w:val="001555CB"/>
    <w:rsid w:val="00155C8B"/>
    <w:rsid w:val="00156570"/>
    <w:rsid w:val="001575DD"/>
    <w:rsid w:val="00157A65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27F1"/>
    <w:rsid w:val="001738CF"/>
    <w:rsid w:val="001749E3"/>
    <w:rsid w:val="00174A2F"/>
    <w:rsid w:val="00176D68"/>
    <w:rsid w:val="00180B8C"/>
    <w:rsid w:val="00181326"/>
    <w:rsid w:val="0018408C"/>
    <w:rsid w:val="00184A14"/>
    <w:rsid w:val="001851B4"/>
    <w:rsid w:val="00185810"/>
    <w:rsid w:val="00187EEF"/>
    <w:rsid w:val="00194F5C"/>
    <w:rsid w:val="001959F8"/>
    <w:rsid w:val="00197531"/>
    <w:rsid w:val="001979FC"/>
    <w:rsid w:val="001A2D16"/>
    <w:rsid w:val="001A45F5"/>
    <w:rsid w:val="001A6846"/>
    <w:rsid w:val="001A7DBE"/>
    <w:rsid w:val="001B0D9A"/>
    <w:rsid w:val="001B1B28"/>
    <w:rsid w:val="001B68E9"/>
    <w:rsid w:val="001B7E18"/>
    <w:rsid w:val="001C0EBF"/>
    <w:rsid w:val="001C28A6"/>
    <w:rsid w:val="001C38BF"/>
    <w:rsid w:val="001C3BDA"/>
    <w:rsid w:val="001D0551"/>
    <w:rsid w:val="001D0EFA"/>
    <w:rsid w:val="001D3B32"/>
    <w:rsid w:val="001D68B3"/>
    <w:rsid w:val="001D6C9C"/>
    <w:rsid w:val="001E0433"/>
    <w:rsid w:val="001E0547"/>
    <w:rsid w:val="001E1E75"/>
    <w:rsid w:val="001E3479"/>
    <w:rsid w:val="001E55D1"/>
    <w:rsid w:val="001F07D9"/>
    <w:rsid w:val="001F12DE"/>
    <w:rsid w:val="001F1DD7"/>
    <w:rsid w:val="001F5FDD"/>
    <w:rsid w:val="001F621D"/>
    <w:rsid w:val="001F6870"/>
    <w:rsid w:val="00201516"/>
    <w:rsid w:val="0020182A"/>
    <w:rsid w:val="0020243D"/>
    <w:rsid w:val="0020473E"/>
    <w:rsid w:val="00204EF1"/>
    <w:rsid w:val="00206CB8"/>
    <w:rsid w:val="00207569"/>
    <w:rsid w:val="0021567A"/>
    <w:rsid w:val="002171A2"/>
    <w:rsid w:val="00217977"/>
    <w:rsid w:val="0022173D"/>
    <w:rsid w:val="0022288D"/>
    <w:rsid w:val="00223A21"/>
    <w:rsid w:val="002241EF"/>
    <w:rsid w:val="00226C69"/>
    <w:rsid w:val="00227044"/>
    <w:rsid w:val="00230417"/>
    <w:rsid w:val="002306AB"/>
    <w:rsid w:val="0023091D"/>
    <w:rsid w:val="00231964"/>
    <w:rsid w:val="002325B3"/>
    <w:rsid w:val="002329B6"/>
    <w:rsid w:val="00232D0F"/>
    <w:rsid w:val="00234800"/>
    <w:rsid w:val="0024377E"/>
    <w:rsid w:val="00247F89"/>
    <w:rsid w:val="00253623"/>
    <w:rsid w:val="00253FE6"/>
    <w:rsid w:val="0025700B"/>
    <w:rsid w:val="0026008D"/>
    <w:rsid w:val="00261EB5"/>
    <w:rsid w:val="002627E7"/>
    <w:rsid w:val="00264589"/>
    <w:rsid w:val="0026472E"/>
    <w:rsid w:val="00264C43"/>
    <w:rsid w:val="00265095"/>
    <w:rsid w:val="0026528B"/>
    <w:rsid w:val="0026576A"/>
    <w:rsid w:val="00270C7B"/>
    <w:rsid w:val="0027114D"/>
    <w:rsid w:val="00271524"/>
    <w:rsid w:val="00271E31"/>
    <w:rsid w:val="00272208"/>
    <w:rsid w:val="00275AF9"/>
    <w:rsid w:val="00277BFC"/>
    <w:rsid w:val="00283F39"/>
    <w:rsid w:val="00285A49"/>
    <w:rsid w:val="00286D26"/>
    <w:rsid w:val="0029005F"/>
    <w:rsid w:val="002910A2"/>
    <w:rsid w:val="00296BA8"/>
    <w:rsid w:val="002A0192"/>
    <w:rsid w:val="002A4485"/>
    <w:rsid w:val="002A4C69"/>
    <w:rsid w:val="002A740C"/>
    <w:rsid w:val="002B029D"/>
    <w:rsid w:val="002B4F37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860"/>
    <w:rsid w:val="002E0B44"/>
    <w:rsid w:val="002E22D4"/>
    <w:rsid w:val="002E45FE"/>
    <w:rsid w:val="002E749D"/>
    <w:rsid w:val="002F08B6"/>
    <w:rsid w:val="002F28CA"/>
    <w:rsid w:val="002F479D"/>
    <w:rsid w:val="00300E9F"/>
    <w:rsid w:val="003011F1"/>
    <w:rsid w:val="003021A2"/>
    <w:rsid w:val="00302443"/>
    <w:rsid w:val="00302B5F"/>
    <w:rsid w:val="00302BFA"/>
    <w:rsid w:val="003033F1"/>
    <w:rsid w:val="00303A45"/>
    <w:rsid w:val="00305298"/>
    <w:rsid w:val="00310AD8"/>
    <w:rsid w:val="00311158"/>
    <w:rsid w:val="0031505C"/>
    <w:rsid w:val="00315C1E"/>
    <w:rsid w:val="003168A5"/>
    <w:rsid w:val="00322111"/>
    <w:rsid w:val="0032241B"/>
    <w:rsid w:val="003233DA"/>
    <w:rsid w:val="003264B6"/>
    <w:rsid w:val="00327634"/>
    <w:rsid w:val="003311E9"/>
    <w:rsid w:val="00332458"/>
    <w:rsid w:val="0033258E"/>
    <w:rsid w:val="003325BA"/>
    <w:rsid w:val="003328C4"/>
    <w:rsid w:val="003346A4"/>
    <w:rsid w:val="0033550C"/>
    <w:rsid w:val="00336ACF"/>
    <w:rsid w:val="00341854"/>
    <w:rsid w:val="003455B0"/>
    <w:rsid w:val="0034684E"/>
    <w:rsid w:val="0034795D"/>
    <w:rsid w:val="00350090"/>
    <w:rsid w:val="0035164A"/>
    <w:rsid w:val="00352992"/>
    <w:rsid w:val="0035409B"/>
    <w:rsid w:val="00357C92"/>
    <w:rsid w:val="003602F6"/>
    <w:rsid w:val="00360A0C"/>
    <w:rsid w:val="00361FC8"/>
    <w:rsid w:val="00364E0E"/>
    <w:rsid w:val="00374091"/>
    <w:rsid w:val="003744AE"/>
    <w:rsid w:val="00375F64"/>
    <w:rsid w:val="00380BBE"/>
    <w:rsid w:val="003830FA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1DE4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C6B81"/>
    <w:rsid w:val="003C719F"/>
    <w:rsid w:val="003D06B2"/>
    <w:rsid w:val="003D152A"/>
    <w:rsid w:val="003D1B14"/>
    <w:rsid w:val="003D1D6C"/>
    <w:rsid w:val="003D20DF"/>
    <w:rsid w:val="003D2A49"/>
    <w:rsid w:val="003D4EBF"/>
    <w:rsid w:val="003E0CF9"/>
    <w:rsid w:val="003E1AA5"/>
    <w:rsid w:val="003E2132"/>
    <w:rsid w:val="003E25D2"/>
    <w:rsid w:val="003E43DB"/>
    <w:rsid w:val="003E4D5C"/>
    <w:rsid w:val="003E7A59"/>
    <w:rsid w:val="003F2EF9"/>
    <w:rsid w:val="003F3E64"/>
    <w:rsid w:val="003F4998"/>
    <w:rsid w:val="003F4EE6"/>
    <w:rsid w:val="003F5906"/>
    <w:rsid w:val="003F705A"/>
    <w:rsid w:val="003F72A0"/>
    <w:rsid w:val="00403B88"/>
    <w:rsid w:val="00403C2B"/>
    <w:rsid w:val="0040449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C47"/>
    <w:rsid w:val="00441C6B"/>
    <w:rsid w:val="00441E11"/>
    <w:rsid w:val="0044355D"/>
    <w:rsid w:val="00444560"/>
    <w:rsid w:val="00444FEA"/>
    <w:rsid w:val="00446111"/>
    <w:rsid w:val="00446352"/>
    <w:rsid w:val="0044777D"/>
    <w:rsid w:val="004478B0"/>
    <w:rsid w:val="00450C29"/>
    <w:rsid w:val="00451ADC"/>
    <w:rsid w:val="004540A3"/>
    <w:rsid w:val="004540CD"/>
    <w:rsid w:val="00454312"/>
    <w:rsid w:val="004556A3"/>
    <w:rsid w:val="00455AFE"/>
    <w:rsid w:val="00460F9F"/>
    <w:rsid w:val="00462475"/>
    <w:rsid w:val="0046377C"/>
    <w:rsid w:val="00464A13"/>
    <w:rsid w:val="004668FF"/>
    <w:rsid w:val="00466D8B"/>
    <w:rsid w:val="00466FD6"/>
    <w:rsid w:val="00470BF6"/>
    <w:rsid w:val="00472293"/>
    <w:rsid w:val="00472755"/>
    <w:rsid w:val="00473325"/>
    <w:rsid w:val="0047335C"/>
    <w:rsid w:val="0047345B"/>
    <w:rsid w:val="00473E17"/>
    <w:rsid w:val="004751AF"/>
    <w:rsid w:val="004805FC"/>
    <w:rsid w:val="00482FA6"/>
    <w:rsid w:val="0048360B"/>
    <w:rsid w:val="0048370D"/>
    <w:rsid w:val="00483D52"/>
    <w:rsid w:val="00485D02"/>
    <w:rsid w:val="00485D9D"/>
    <w:rsid w:val="004870F3"/>
    <w:rsid w:val="00487E3D"/>
    <w:rsid w:val="00490341"/>
    <w:rsid w:val="00490A9A"/>
    <w:rsid w:val="00492C92"/>
    <w:rsid w:val="004933EC"/>
    <w:rsid w:val="004946F7"/>
    <w:rsid w:val="00497807"/>
    <w:rsid w:val="004A20B3"/>
    <w:rsid w:val="004A25AE"/>
    <w:rsid w:val="004A2E3B"/>
    <w:rsid w:val="004A4C04"/>
    <w:rsid w:val="004B1D11"/>
    <w:rsid w:val="004B4A42"/>
    <w:rsid w:val="004C4866"/>
    <w:rsid w:val="004C6756"/>
    <w:rsid w:val="004D20DD"/>
    <w:rsid w:val="004D3F2A"/>
    <w:rsid w:val="004D5E0E"/>
    <w:rsid w:val="004D78B4"/>
    <w:rsid w:val="004E0716"/>
    <w:rsid w:val="004E09D2"/>
    <w:rsid w:val="004E0C7F"/>
    <w:rsid w:val="004E170B"/>
    <w:rsid w:val="004E4207"/>
    <w:rsid w:val="004E5152"/>
    <w:rsid w:val="004E563C"/>
    <w:rsid w:val="004E61CA"/>
    <w:rsid w:val="004E689B"/>
    <w:rsid w:val="004E72C1"/>
    <w:rsid w:val="004F2988"/>
    <w:rsid w:val="004F3113"/>
    <w:rsid w:val="004F4CAC"/>
    <w:rsid w:val="004F60E7"/>
    <w:rsid w:val="004F7E1E"/>
    <w:rsid w:val="005024E1"/>
    <w:rsid w:val="00504339"/>
    <w:rsid w:val="00504C67"/>
    <w:rsid w:val="00504CB9"/>
    <w:rsid w:val="00506713"/>
    <w:rsid w:val="005071B5"/>
    <w:rsid w:val="00507622"/>
    <w:rsid w:val="005112EA"/>
    <w:rsid w:val="0051179B"/>
    <w:rsid w:val="00517C97"/>
    <w:rsid w:val="00520602"/>
    <w:rsid w:val="005242D6"/>
    <w:rsid w:val="00525DA6"/>
    <w:rsid w:val="00530239"/>
    <w:rsid w:val="00534516"/>
    <w:rsid w:val="00535D8C"/>
    <w:rsid w:val="00535DF6"/>
    <w:rsid w:val="005374BB"/>
    <w:rsid w:val="0054012D"/>
    <w:rsid w:val="005425BC"/>
    <w:rsid w:val="00544876"/>
    <w:rsid w:val="00544AFB"/>
    <w:rsid w:val="00545A27"/>
    <w:rsid w:val="005528A6"/>
    <w:rsid w:val="00553728"/>
    <w:rsid w:val="00553BD2"/>
    <w:rsid w:val="00555E35"/>
    <w:rsid w:val="00557FF7"/>
    <w:rsid w:val="005617AE"/>
    <w:rsid w:val="005663E0"/>
    <w:rsid w:val="005714D1"/>
    <w:rsid w:val="00572336"/>
    <w:rsid w:val="0057620A"/>
    <w:rsid w:val="0057673D"/>
    <w:rsid w:val="00577306"/>
    <w:rsid w:val="00580699"/>
    <w:rsid w:val="005814C0"/>
    <w:rsid w:val="0058454B"/>
    <w:rsid w:val="00587716"/>
    <w:rsid w:val="00587935"/>
    <w:rsid w:val="00591694"/>
    <w:rsid w:val="0059197A"/>
    <w:rsid w:val="00593015"/>
    <w:rsid w:val="00595191"/>
    <w:rsid w:val="00595D77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06EC"/>
    <w:rsid w:val="005B367F"/>
    <w:rsid w:val="005B51EC"/>
    <w:rsid w:val="005B63BA"/>
    <w:rsid w:val="005B6597"/>
    <w:rsid w:val="005C153D"/>
    <w:rsid w:val="005C5115"/>
    <w:rsid w:val="005C6050"/>
    <w:rsid w:val="005C658F"/>
    <w:rsid w:val="005D0E47"/>
    <w:rsid w:val="005D2743"/>
    <w:rsid w:val="005D2D7D"/>
    <w:rsid w:val="005D3952"/>
    <w:rsid w:val="005D4480"/>
    <w:rsid w:val="005D4EA5"/>
    <w:rsid w:val="005E0477"/>
    <w:rsid w:val="005E2C48"/>
    <w:rsid w:val="005E4E22"/>
    <w:rsid w:val="005E7732"/>
    <w:rsid w:val="005E77DC"/>
    <w:rsid w:val="005F09CB"/>
    <w:rsid w:val="005F1497"/>
    <w:rsid w:val="005F22E5"/>
    <w:rsid w:val="005F2950"/>
    <w:rsid w:val="005F3965"/>
    <w:rsid w:val="005F4F7A"/>
    <w:rsid w:val="005F6FF5"/>
    <w:rsid w:val="005F7C05"/>
    <w:rsid w:val="006000BB"/>
    <w:rsid w:val="00600BE3"/>
    <w:rsid w:val="0060159D"/>
    <w:rsid w:val="006017D7"/>
    <w:rsid w:val="0060186C"/>
    <w:rsid w:val="0060359F"/>
    <w:rsid w:val="00603CFE"/>
    <w:rsid w:val="006102D3"/>
    <w:rsid w:val="006105A0"/>
    <w:rsid w:val="00611C43"/>
    <w:rsid w:val="00612B69"/>
    <w:rsid w:val="00612E0D"/>
    <w:rsid w:val="00615565"/>
    <w:rsid w:val="006159E0"/>
    <w:rsid w:val="00616542"/>
    <w:rsid w:val="0061677C"/>
    <w:rsid w:val="006174BA"/>
    <w:rsid w:val="00621AF5"/>
    <w:rsid w:val="0062747B"/>
    <w:rsid w:val="006325B0"/>
    <w:rsid w:val="006329B6"/>
    <w:rsid w:val="00633065"/>
    <w:rsid w:val="006369F1"/>
    <w:rsid w:val="00636D38"/>
    <w:rsid w:val="00637B53"/>
    <w:rsid w:val="00637FB1"/>
    <w:rsid w:val="006406A2"/>
    <w:rsid w:val="0064292A"/>
    <w:rsid w:val="00645A41"/>
    <w:rsid w:val="006470FE"/>
    <w:rsid w:val="00650A71"/>
    <w:rsid w:val="006520BE"/>
    <w:rsid w:val="006531D2"/>
    <w:rsid w:val="0065679A"/>
    <w:rsid w:val="00656950"/>
    <w:rsid w:val="006570BC"/>
    <w:rsid w:val="00662506"/>
    <w:rsid w:val="0066299F"/>
    <w:rsid w:val="00662F0A"/>
    <w:rsid w:val="006639AD"/>
    <w:rsid w:val="00664DEE"/>
    <w:rsid w:val="006651F5"/>
    <w:rsid w:val="00666D56"/>
    <w:rsid w:val="0066794B"/>
    <w:rsid w:val="00670B06"/>
    <w:rsid w:val="00672521"/>
    <w:rsid w:val="00672B9B"/>
    <w:rsid w:val="0067505E"/>
    <w:rsid w:val="00677D7F"/>
    <w:rsid w:val="006812FD"/>
    <w:rsid w:val="006818DA"/>
    <w:rsid w:val="00682B4D"/>
    <w:rsid w:val="00682EB7"/>
    <w:rsid w:val="006868E0"/>
    <w:rsid w:val="00686DD5"/>
    <w:rsid w:val="0068771C"/>
    <w:rsid w:val="00687C42"/>
    <w:rsid w:val="00687DD6"/>
    <w:rsid w:val="00690C52"/>
    <w:rsid w:val="00690CAB"/>
    <w:rsid w:val="00692AD3"/>
    <w:rsid w:val="0069578A"/>
    <w:rsid w:val="006964B5"/>
    <w:rsid w:val="006A0E79"/>
    <w:rsid w:val="006A105D"/>
    <w:rsid w:val="006B0657"/>
    <w:rsid w:val="006B1DE9"/>
    <w:rsid w:val="006B41EC"/>
    <w:rsid w:val="006C1E81"/>
    <w:rsid w:val="006C2E8A"/>
    <w:rsid w:val="006C376D"/>
    <w:rsid w:val="006C3D11"/>
    <w:rsid w:val="006C4F12"/>
    <w:rsid w:val="006D13DF"/>
    <w:rsid w:val="006D1709"/>
    <w:rsid w:val="006D3B00"/>
    <w:rsid w:val="006D6409"/>
    <w:rsid w:val="006D7B85"/>
    <w:rsid w:val="006D7DB2"/>
    <w:rsid w:val="006E037A"/>
    <w:rsid w:val="006E3070"/>
    <w:rsid w:val="006E5529"/>
    <w:rsid w:val="006E65DB"/>
    <w:rsid w:val="006E6D50"/>
    <w:rsid w:val="006E72CB"/>
    <w:rsid w:val="006F3A4D"/>
    <w:rsid w:val="006F3BE8"/>
    <w:rsid w:val="006F5D27"/>
    <w:rsid w:val="006F6034"/>
    <w:rsid w:val="00700183"/>
    <w:rsid w:val="00701F55"/>
    <w:rsid w:val="007028F4"/>
    <w:rsid w:val="007035E0"/>
    <w:rsid w:val="00704BF1"/>
    <w:rsid w:val="007052FB"/>
    <w:rsid w:val="00705C16"/>
    <w:rsid w:val="00706892"/>
    <w:rsid w:val="00706EA0"/>
    <w:rsid w:val="00707B1B"/>
    <w:rsid w:val="0071311B"/>
    <w:rsid w:val="0071409A"/>
    <w:rsid w:val="007154AA"/>
    <w:rsid w:val="007155AE"/>
    <w:rsid w:val="00716D4B"/>
    <w:rsid w:val="00721405"/>
    <w:rsid w:val="00721484"/>
    <w:rsid w:val="00723067"/>
    <w:rsid w:val="007231C8"/>
    <w:rsid w:val="007271CB"/>
    <w:rsid w:val="007278A0"/>
    <w:rsid w:val="00727FD7"/>
    <w:rsid w:val="00730DAD"/>
    <w:rsid w:val="0073418A"/>
    <w:rsid w:val="00734222"/>
    <w:rsid w:val="007349A3"/>
    <w:rsid w:val="00735FE0"/>
    <w:rsid w:val="00736818"/>
    <w:rsid w:val="00736E45"/>
    <w:rsid w:val="00740B5E"/>
    <w:rsid w:val="00741395"/>
    <w:rsid w:val="007424BE"/>
    <w:rsid w:val="00742954"/>
    <w:rsid w:val="00742E0E"/>
    <w:rsid w:val="00743CE0"/>
    <w:rsid w:val="00743E6A"/>
    <w:rsid w:val="00744E8F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54B5C"/>
    <w:rsid w:val="00760085"/>
    <w:rsid w:val="007636DB"/>
    <w:rsid w:val="00765020"/>
    <w:rsid w:val="00766674"/>
    <w:rsid w:val="00770E04"/>
    <w:rsid w:val="007717F6"/>
    <w:rsid w:val="00771E6F"/>
    <w:rsid w:val="007726C7"/>
    <w:rsid w:val="00772CDC"/>
    <w:rsid w:val="00773C5F"/>
    <w:rsid w:val="007805C5"/>
    <w:rsid w:val="0078209D"/>
    <w:rsid w:val="00782E22"/>
    <w:rsid w:val="0078403E"/>
    <w:rsid w:val="00785B05"/>
    <w:rsid w:val="007863E6"/>
    <w:rsid w:val="0078695C"/>
    <w:rsid w:val="007919C5"/>
    <w:rsid w:val="007972AD"/>
    <w:rsid w:val="007A074B"/>
    <w:rsid w:val="007A07DE"/>
    <w:rsid w:val="007A3892"/>
    <w:rsid w:val="007A38A3"/>
    <w:rsid w:val="007A5F84"/>
    <w:rsid w:val="007A7DDA"/>
    <w:rsid w:val="007B1473"/>
    <w:rsid w:val="007B1CE4"/>
    <w:rsid w:val="007B46F7"/>
    <w:rsid w:val="007B4CB2"/>
    <w:rsid w:val="007B5AE9"/>
    <w:rsid w:val="007B7FB8"/>
    <w:rsid w:val="007C074A"/>
    <w:rsid w:val="007C1025"/>
    <w:rsid w:val="007C26C6"/>
    <w:rsid w:val="007C6863"/>
    <w:rsid w:val="007C7A43"/>
    <w:rsid w:val="007C7DCC"/>
    <w:rsid w:val="007D1BDD"/>
    <w:rsid w:val="007D21B3"/>
    <w:rsid w:val="007D2BF7"/>
    <w:rsid w:val="007D4FDA"/>
    <w:rsid w:val="007D59AE"/>
    <w:rsid w:val="007D5D27"/>
    <w:rsid w:val="007D5D6A"/>
    <w:rsid w:val="007D5FE5"/>
    <w:rsid w:val="007D6179"/>
    <w:rsid w:val="007D6526"/>
    <w:rsid w:val="007D6F94"/>
    <w:rsid w:val="007E4601"/>
    <w:rsid w:val="007E4951"/>
    <w:rsid w:val="007E4C7D"/>
    <w:rsid w:val="007E4FD6"/>
    <w:rsid w:val="007E55EA"/>
    <w:rsid w:val="007E78FB"/>
    <w:rsid w:val="007F0161"/>
    <w:rsid w:val="007F0319"/>
    <w:rsid w:val="007F049C"/>
    <w:rsid w:val="007F05DA"/>
    <w:rsid w:val="007F19FD"/>
    <w:rsid w:val="007F7062"/>
    <w:rsid w:val="0080064A"/>
    <w:rsid w:val="00803F5A"/>
    <w:rsid w:val="00805FB2"/>
    <w:rsid w:val="0080619A"/>
    <w:rsid w:val="00807A41"/>
    <w:rsid w:val="008119B8"/>
    <w:rsid w:val="00812259"/>
    <w:rsid w:val="00813959"/>
    <w:rsid w:val="008146C8"/>
    <w:rsid w:val="00816C44"/>
    <w:rsid w:val="00823ABB"/>
    <w:rsid w:val="0082581B"/>
    <w:rsid w:val="00825B79"/>
    <w:rsid w:val="00826E4E"/>
    <w:rsid w:val="00827E46"/>
    <w:rsid w:val="00833B20"/>
    <w:rsid w:val="00834144"/>
    <w:rsid w:val="0083736F"/>
    <w:rsid w:val="00842216"/>
    <w:rsid w:val="00844ADA"/>
    <w:rsid w:val="00852663"/>
    <w:rsid w:val="00853470"/>
    <w:rsid w:val="00854779"/>
    <w:rsid w:val="00854EC6"/>
    <w:rsid w:val="00855A5A"/>
    <w:rsid w:val="00857DE3"/>
    <w:rsid w:val="00861B34"/>
    <w:rsid w:val="008623B7"/>
    <w:rsid w:val="00862C4B"/>
    <w:rsid w:val="008640B2"/>
    <w:rsid w:val="00865007"/>
    <w:rsid w:val="008662AA"/>
    <w:rsid w:val="00873122"/>
    <w:rsid w:val="00873A7F"/>
    <w:rsid w:val="0088061E"/>
    <w:rsid w:val="0088097B"/>
    <w:rsid w:val="008814ED"/>
    <w:rsid w:val="00882394"/>
    <w:rsid w:val="00882484"/>
    <w:rsid w:val="00885CD1"/>
    <w:rsid w:val="008864CC"/>
    <w:rsid w:val="008915EB"/>
    <w:rsid w:val="00893B11"/>
    <w:rsid w:val="008943FC"/>
    <w:rsid w:val="008947F4"/>
    <w:rsid w:val="00894C36"/>
    <w:rsid w:val="00894EC8"/>
    <w:rsid w:val="00896920"/>
    <w:rsid w:val="00897C20"/>
    <w:rsid w:val="008A0CD3"/>
    <w:rsid w:val="008A3488"/>
    <w:rsid w:val="008A696F"/>
    <w:rsid w:val="008A7204"/>
    <w:rsid w:val="008B0CAF"/>
    <w:rsid w:val="008B47A7"/>
    <w:rsid w:val="008B5086"/>
    <w:rsid w:val="008B6918"/>
    <w:rsid w:val="008B7B02"/>
    <w:rsid w:val="008C0EDF"/>
    <w:rsid w:val="008C18B1"/>
    <w:rsid w:val="008C7AB8"/>
    <w:rsid w:val="008D0224"/>
    <w:rsid w:val="008D3955"/>
    <w:rsid w:val="008D3B53"/>
    <w:rsid w:val="008D4CAE"/>
    <w:rsid w:val="008E4957"/>
    <w:rsid w:val="008E5F5E"/>
    <w:rsid w:val="008E684E"/>
    <w:rsid w:val="008E6E4F"/>
    <w:rsid w:val="008F033E"/>
    <w:rsid w:val="008F1B72"/>
    <w:rsid w:val="008F27DC"/>
    <w:rsid w:val="008F36DB"/>
    <w:rsid w:val="008F54F8"/>
    <w:rsid w:val="00900C4E"/>
    <w:rsid w:val="00900EE8"/>
    <w:rsid w:val="009016BC"/>
    <w:rsid w:val="009017C7"/>
    <w:rsid w:val="00902C79"/>
    <w:rsid w:val="00903852"/>
    <w:rsid w:val="0090471C"/>
    <w:rsid w:val="0090481B"/>
    <w:rsid w:val="00904E7F"/>
    <w:rsid w:val="00906C49"/>
    <w:rsid w:val="00907736"/>
    <w:rsid w:val="009103BE"/>
    <w:rsid w:val="00910FDF"/>
    <w:rsid w:val="00911CA1"/>
    <w:rsid w:val="00913523"/>
    <w:rsid w:val="009136E9"/>
    <w:rsid w:val="00913C9C"/>
    <w:rsid w:val="00913CB4"/>
    <w:rsid w:val="00914E9B"/>
    <w:rsid w:val="00917C13"/>
    <w:rsid w:val="009242CC"/>
    <w:rsid w:val="00925917"/>
    <w:rsid w:val="00930B8D"/>
    <w:rsid w:val="00932E23"/>
    <w:rsid w:val="00933F91"/>
    <w:rsid w:val="00936A79"/>
    <w:rsid w:val="00940316"/>
    <w:rsid w:val="009410CB"/>
    <w:rsid w:val="00944CF8"/>
    <w:rsid w:val="0094626C"/>
    <w:rsid w:val="00946406"/>
    <w:rsid w:val="00947FAD"/>
    <w:rsid w:val="00950748"/>
    <w:rsid w:val="00952394"/>
    <w:rsid w:val="00953708"/>
    <w:rsid w:val="00953B7B"/>
    <w:rsid w:val="00960CAC"/>
    <w:rsid w:val="00960F8F"/>
    <w:rsid w:val="00963FAA"/>
    <w:rsid w:val="00965618"/>
    <w:rsid w:val="0096593D"/>
    <w:rsid w:val="00967960"/>
    <w:rsid w:val="00971254"/>
    <w:rsid w:val="00971FE7"/>
    <w:rsid w:val="00972FC0"/>
    <w:rsid w:val="009741CA"/>
    <w:rsid w:val="00975123"/>
    <w:rsid w:val="00975281"/>
    <w:rsid w:val="00975A43"/>
    <w:rsid w:val="009760F3"/>
    <w:rsid w:val="00977A06"/>
    <w:rsid w:val="00981A58"/>
    <w:rsid w:val="00981E97"/>
    <w:rsid w:val="00982B2F"/>
    <w:rsid w:val="00983E2C"/>
    <w:rsid w:val="00990407"/>
    <w:rsid w:val="00991476"/>
    <w:rsid w:val="009922EB"/>
    <w:rsid w:val="00992367"/>
    <w:rsid w:val="009930A9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13B7"/>
    <w:rsid w:val="009B2BE7"/>
    <w:rsid w:val="009B2DEB"/>
    <w:rsid w:val="009B303C"/>
    <w:rsid w:val="009B3451"/>
    <w:rsid w:val="009B4782"/>
    <w:rsid w:val="009B4CAA"/>
    <w:rsid w:val="009B61E3"/>
    <w:rsid w:val="009C1544"/>
    <w:rsid w:val="009C3F65"/>
    <w:rsid w:val="009C4479"/>
    <w:rsid w:val="009C44D4"/>
    <w:rsid w:val="009C690A"/>
    <w:rsid w:val="009C6EE1"/>
    <w:rsid w:val="009E0767"/>
    <w:rsid w:val="009E3025"/>
    <w:rsid w:val="009E324E"/>
    <w:rsid w:val="009E3A90"/>
    <w:rsid w:val="009E4865"/>
    <w:rsid w:val="009E53B8"/>
    <w:rsid w:val="009E68FE"/>
    <w:rsid w:val="009E789E"/>
    <w:rsid w:val="009E7938"/>
    <w:rsid w:val="009E7BED"/>
    <w:rsid w:val="009F39D5"/>
    <w:rsid w:val="009F3C45"/>
    <w:rsid w:val="009F4682"/>
    <w:rsid w:val="009F4CE6"/>
    <w:rsid w:val="009F6B87"/>
    <w:rsid w:val="009F6C74"/>
    <w:rsid w:val="009F73F0"/>
    <w:rsid w:val="009F78CE"/>
    <w:rsid w:val="009F7FCD"/>
    <w:rsid w:val="00A04F86"/>
    <w:rsid w:val="00A07D5D"/>
    <w:rsid w:val="00A1058B"/>
    <w:rsid w:val="00A120DF"/>
    <w:rsid w:val="00A1461F"/>
    <w:rsid w:val="00A15BE5"/>
    <w:rsid w:val="00A15CA4"/>
    <w:rsid w:val="00A15E96"/>
    <w:rsid w:val="00A1685B"/>
    <w:rsid w:val="00A16BA0"/>
    <w:rsid w:val="00A20D13"/>
    <w:rsid w:val="00A21560"/>
    <w:rsid w:val="00A215BA"/>
    <w:rsid w:val="00A21B7E"/>
    <w:rsid w:val="00A25538"/>
    <w:rsid w:val="00A25A48"/>
    <w:rsid w:val="00A265AF"/>
    <w:rsid w:val="00A26D1E"/>
    <w:rsid w:val="00A307DF"/>
    <w:rsid w:val="00A30819"/>
    <w:rsid w:val="00A33AD8"/>
    <w:rsid w:val="00A35398"/>
    <w:rsid w:val="00A3548E"/>
    <w:rsid w:val="00A357F1"/>
    <w:rsid w:val="00A363EE"/>
    <w:rsid w:val="00A36FC0"/>
    <w:rsid w:val="00A37740"/>
    <w:rsid w:val="00A409AE"/>
    <w:rsid w:val="00A4128C"/>
    <w:rsid w:val="00A42644"/>
    <w:rsid w:val="00A465FC"/>
    <w:rsid w:val="00A521C4"/>
    <w:rsid w:val="00A52DBE"/>
    <w:rsid w:val="00A54A6B"/>
    <w:rsid w:val="00A578FF"/>
    <w:rsid w:val="00A57A92"/>
    <w:rsid w:val="00A57AC6"/>
    <w:rsid w:val="00A603FA"/>
    <w:rsid w:val="00A62FB9"/>
    <w:rsid w:val="00A6676F"/>
    <w:rsid w:val="00A702F0"/>
    <w:rsid w:val="00A70979"/>
    <w:rsid w:val="00A711D7"/>
    <w:rsid w:val="00A714E3"/>
    <w:rsid w:val="00A747AD"/>
    <w:rsid w:val="00A75CE5"/>
    <w:rsid w:val="00A76E69"/>
    <w:rsid w:val="00A8168A"/>
    <w:rsid w:val="00A82BFB"/>
    <w:rsid w:val="00A84060"/>
    <w:rsid w:val="00A851D8"/>
    <w:rsid w:val="00A86518"/>
    <w:rsid w:val="00A92331"/>
    <w:rsid w:val="00A93AEA"/>
    <w:rsid w:val="00A94B2D"/>
    <w:rsid w:val="00A94CB3"/>
    <w:rsid w:val="00A96F2C"/>
    <w:rsid w:val="00AA07C9"/>
    <w:rsid w:val="00AA0D04"/>
    <w:rsid w:val="00AA1D87"/>
    <w:rsid w:val="00AA1EF3"/>
    <w:rsid w:val="00AA212D"/>
    <w:rsid w:val="00AA2317"/>
    <w:rsid w:val="00AA39C2"/>
    <w:rsid w:val="00AA4397"/>
    <w:rsid w:val="00AA4BF1"/>
    <w:rsid w:val="00AA649A"/>
    <w:rsid w:val="00AB1C33"/>
    <w:rsid w:val="00AB75BE"/>
    <w:rsid w:val="00AB7A1B"/>
    <w:rsid w:val="00AC10DB"/>
    <w:rsid w:val="00AC18C2"/>
    <w:rsid w:val="00AC2543"/>
    <w:rsid w:val="00AC4F67"/>
    <w:rsid w:val="00AC5523"/>
    <w:rsid w:val="00AC5BD9"/>
    <w:rsid w:val="00AC67DA"/>
    <w:rsid w:val="00AD04ED"/>
    <w:rsid w:val="00AD1A5A"/>
    <w:rsid w:val="00AD1E9F"/>
    <w:rsid w:val="00AD200F"/>
    <w:rsid w:val="00AD27C1"/>
    <w:rsid w:val="00AD4478"/>
    <w:rsid w:val="00AE1CB0"/>
    <w:rsid w:val="00AE237A"/>
    <w:rsid w:val="00AE3F14"/>
    <w:rsid w:val="00AE4383"/>
    <w:rsid w:val="00AE4F84"/>
    <w:rsid w:val="00AE597A"/>
    <w:rsid w:val="00AF3657"/>
    <w:rsid w:val="00AF5481"/>
    <w:rsid w:val="00AF6DAC"/>
    <w:rsid w:val="00B01365"/>
    <w:rsid w:val="00B03532"/>
    <w:rsid w:val="00B05335"/>
    <w:rsid w:val="00B1063A"/>
    <w:rsid w:val="00B12542"/>
    <w:rsid w:val="00B168BA"/>
    <w:rsid w:val="00B2607D"/>
    <w:rsid w:val="00B26DE3"/>
    <w:rsid w:val="00B26EBC"/>
    <w:rsid w:val="00B27C95"/>
    <w:rsid w:val="00B31062"/>
    <w:rsid w:val="00B34890"/>
    <w:rsid w:val="00B3651E"/>
    <w:rsid w:val="00B435B5"/>
    <w:rsid w:val="00B43A8C"/>
    <w:rsid w:val="00B452FD"/>
    <w:rsid w:val="00B46DC3"/>
    <w:rsid w:val="00B47B17"/>
    <w:rsid w:val="00B47EC1"/>
    <w:rsid w:val="00B510F6"/>
    <w:rsid w:val="00B5290A"/>
    <w:rsid w:val="00B54FF7"/>
    <w:rsid w:val="00B55F4C"/>
    <w:rsid w:val="00B564B1"/>
    <w:rsid w:val="00B564B6"/>
    <w:rsid w:val="00B60332"/>
    <w:rsid w:val="00B60618"/>
    <w:rsid w:val="00B651B9"/>
    <w:rsid w:val="00B71A98"/>
    <w:rsid w:val="00B801E5"/>
    <w:rsid w:val="00B80972"/>
    <w:rsid w:val="00B82BFE"/>
    <w:rsid w:val="00B84EBF"/>
    <w:rsid w:val="00B867A0"/>
    <w:rsid w:val="00B913F5"/>
    <w:rsid w:val="00B9275B"/>
    <w:rsid w:val="00B95568"/>
    <w:rsid w:val="00B955C6"/>
    <w:rsid w:val="00B971AD"/>
    <w:rsid w:val="00BA0223"/>
    <w:rsid w:val="00BA139E"/>
    <w:rsid w:val="00BA175C"/>
    <w:rsid w:val="00BA1927"/>
    <w:rsid w:val="00BA3CC1"/>
    <w:rsid w:val="00BA44A0"/>
    <w:rsid w:val="00BA684F"/>
    <w:rsid w:val="00BB0FE8"/>
    <w:rsid w:val="00BB51DE"/>
    <w:rsid w:val="00BB537B"/>
    <w:rsid w:val="00BB7B3C"/>
    <w:rsid w:val="00BC010F"/>
    <w:rsid w:val="00BC0DAA"/>
    <w:rsid w:val="00BC2EA8"/>
    <w:rsid w:val="00BC4E5F"/>
    <w:rsid w:val="00BC587A"/>
    <w:rsid w:val="00BC6FC9"/>
    <w:rsid w:val="00BC70A9"/>
    <w:rsid w:val="00BD1CEC"/>
    <w:rsid w:val="00BD2203"/>
    <w:rsid w:val="00BD329C"/>
    <w:rsid w:val="00BD3D7A"/>
    <w:rsid w:val="00BD4AB7"/>
    <w:rsid w:val="00BD6452"/>
    <w:rsid w:val="00BD6FDD"/>
    <w:rsid w:val="00BD7A05"/>
    <w:rsid w:val="00BD7D40"/>
    <w:rsid w:val="00BE0033"/>
    <w:rsid w:val="00BE0E30"/>
    <w:rsid w:val="00BE4536"/>
    <w:rsid w:val="00BE64B8"/>
    <w:rsid w:val="00BE6646"/>
    <w:rsid w:val="00BE67F2"/>
    <w:rsid w:val="00BE6EFC"/>
    <w:rsid w:val="00BE704F"/>
    <w:rsid w:val="00BF2897"/>
    <w:rsid w:val="00BF63C1"/>
    <w:rsid w:val="00BF68C9"/>
    <w:rsid w:val="00C064F5"/>
    <w:rsid w:val="00C10544"/>
    <w:rsid w:val="00C1462B"/>
    <w:rsid w:val="00C14A57"/>
    <w:rsid w:val="00C20579"/>
    <w:rsid w:val="00C20E92"/>
    <w:rsid w:val="00C22363"/>
    <w:rsid w:val="00C22F7D"/>
    <w:rsid w:val="00C23793"/>
    <w:rsid w:val="00C23AFC"/>
    <w:rsid w:val="00C23DA4"/>
    <w:rsid w:val="00C25386"/>
    <w:rsid w:val="00C25FEB"/>
    <w:rsid w:val="00C30024"/>
    <w:rsid w:val="00C30470"/>
    <w:rsid w:val="00C31C02"/>
    <w:rsid w:val="00C34BFD"/>
    <w:rsid w:val="00C37896"/>
    <w:rsid w:val="00C417D0"/>
    <w:rsid w:val="00C42950"/>
    <w:rsid w:val="00C442AE"/>
    <w:rsid w:val="00C472A2"/>
    <w:rsid w:val="00C541E5"/>
    <w:rsid w:val="00C54FB5"/>
    <w:rsid w:val="00C55671"/>
    <w:rsid w:val="00C556CA"/>
    <w:rsid w:val="00C60261"/>
    <w:rsid w:val="00C603C3"/>
    <w:rsid w:val="00C61F66"/>
    <w:rsid w:val="00C64532"/>
    <w:rsid w:val="00C6502C"/>
    <w:rsid w:val="00C66E2B"/>
    <w:rsid w:val="00C710CF"/>
    <w:rsid w:val="00C7196E"/>
    <w:rsid w:val="00C73569"/>
    <w:rsid w:val="00C76D48"/>
    <w:rsid w:val="00C81663"/>
    <w:rsid w:val="00C852FF"/>
    <w:rsid w:val="00C85F06"/>
    <w:rsid w:val="00C873CB"/>
    <w:rsid w:val="00C87FC2"/>
    <w:rsid w:val="00C907F2"/>
    <w:rsid w:val="00C9113F"/>
    <w:rsid w:val="00C91996"/>
    <w:rsid w:val="00CA3F65"/>
    <w:rsid w:val="00CA44BB"/>
    <w:rsid w:val="00CA7851"/>
    <w:rsid w:val="00CB13E6"/>
    <w:rsid w:val="00CB1B18"/>
    <w:rsid w:val="00CB3671"/>
    <w:rsid w:val="00CB47F7"/>
    <w:rsid w:val="00CB6492"/>
    <w:rsid w:val="00CB7041"/>
    <w:rsid w:val="00CC03A3"/>
    <w:rsid w:val="00CC1FD2"/>
    <w:rsid w:val="00CC22BE"/>
    <w:rsid w:val="00CC2E19"/>
    <w:rsid w:val="00CC3603"/>
    <w:rsid w:val="00CC41EF"/>
    <w:rsid w:val="00CC45F3"/>
    <w:rsid w:val="00CC4C2C"/>
    <w:rsid w:val="00CD02B2"/>
    <w:rsid w:val="00CD3577"/>
    <w:rsid w:val="00CD4C96"/>
    <w:rsid w:val="00CD5572"/>
    <w:rsid w:val="00CD7193"/>
    <w:rsid w:val="00CE16ED"/>
    <w:rsid w:val="00CE66B6"/>
    <w:rsid w:val="00CE6EF2"/>
    <w:rsid w:val="00CF0F9C"/>
    <w:rsid w:val="00CF7539"/>
    <w:rsid w:val="00D006AF"/>
    <w:rsid w:val="00D01DC2"/>
    <w:rsid w:val="00D03766"/>
    <w:rsid w:val="00D1031B"/>
    <w:rsid w:val="00D10D55"/>
    <w:rsid w:val="00D1133B"/>
    <w:rsid w:val="00D11758"/>
    <w:rsid w:val="00D12BA5"/>
    <w:rsid w:val="00D17B61"/>
    <w:rsid w:val="00D17BB4"/>
    <w:rsid w:val="00D20671"/>
    <w:rsid w:val="00D207BF"/>
    <w:rsid w:val="00D207FC"/>
    <w:rsid w:val="00D2238A"/>
    <w:rsid w:val="00D23305"/>
    <w:rsid w:val="00D32DFB"/>
    <w:rsid w:val="00D33BD9"/>
    <w:rsid w:val="00D35DEF"/>
    <w:rsid w:val="00D365AF"/>
    <w:rsid w:val="00D44CF6"/>
    <w:rsid w:val="00D45C71"/>
    <w:rsid w:val="00D463C7"/>
    <w:rsid w:val="00D474B2"/>
    <w:rsid w:val="00D47A50"/>
    <w:rsid w:val="00D52A4A"/>
    <w:rsid w:val="00D55057"/>
    <w:rsid w:val="00D561D2"/>
    <w:rsid w:val="00D57052"/>
    <w:rsid w:val="00D606E3"/>
    <w:rsid w:val="00D61912"/>
    <w:rsid w:val="00D61BC0"/>
    <w:rsid w:val="00D61D9B"/>
    <w:rsid w:val="00D64FC7"/>
    <w:rsid w:val="00D66AF2"/>
    <w:rsid w:val="00D67195"/>
    <w:rsid w:val="00D678FA"/>
    <w:rsid w:val="00D7168F"/>
    <w:rsid w:val="00D7340F"/>
    <w:rsid w:val="00D73BF7"/>
    <w:rsid w:val="00D750C9"/>
    <w:rsid w:val="00D751AA"/>
    <w:rsid w:val="00D75387"/>
    <w:rsid w:val="00D80559"/>
    <w:rsid w:val="00D824E7"/>
    <w:rsid w:val="00D82BBF"/>
    <w:rsid w:val="00D83486"/>
    <w:rsid w:val="00D83BB9"/>
    <w:rsid w:val="00D8505F"/>
    <w:rsid w:val="00D852B6"/>
    <w:rsid w:val="00D85563"/>
    <w:rsid w:val="00D863E0"/>
    <w:rsid w:val="00D866E0"/>
    <w:rsid w:val="00D867B1"/>
    <w:rsid w:val="00D86CB2"/>
    <w:rsid w:val="00D87F45"/>
    <w:rsid w:val="00D93340"/>
    <w:rsid w:val="00D94569"/>
    <w:rsid w:val="00D97239"/>
    <w:rsid w:val="00DA03AE"/>
    <w:rsid w:val="00DA1207"/>
    <w:rsid w:val="00DA162E"/>
    <w:rsid w:val="00DA191B"/>
    <w:rsid w:val="00DA1AA9"/>
    <w:rsid w:val="00DA1FA6"/>
    <w:rsid w:val="00DA2E1A"/>
    <w:rsid w:val="00DA3D1A"/>
    <w:rsid w:val="00DA4115"/>
    <w:rsid w:val="00DA4B13"/>
    <w:rsid w:val="00DA5DCB"/>
    <w:rsid w:val="00DA7444"/>
    <w:rsid w:val="00DB052A"/>
    <w:rsid w:val="00DB09C5"/>
    <w:rsid w:val="00DB15E2"/>
    <w:rsid w:val="00DB2527"/>
    <w:rsid w:val="00DC177A"/>
    <w:rsid w:val="00DC26BF"/>
    <w:rsid w:val="00DC28E3"/>
    <w:rsid w:val="00DC46F6"/>
    <w:rsid w:val="00DC4A88"/>
    <w:rsid w:val="00DC56DB"/>
    <w:rsid w:val="00DC60C5"/>
    <w:rsid w:val="00DD0064"/>
    <w:rsid w:val="00DD024A"/>
    <w:rsid w:val="00DD14FB"/>
    <w:rsid w:val="00DD214C"/>
    <w:rsid w:val="00DD281D"/>
    <w:rsid w:val="00DD3298"/>
    <w:rsid w:val="00DD4234"/>
    <w:rsid w:val="00DD6AE1"/>
    <w:rsid w:val="00DD7782"/>
    <w:rsid w:val="00DE2E28"/>
    <w:rsid w:val="00DE5470"/>
    <w:rsid w:val="00DE5974"/>
    <w:rsid w:val="00DE782A"/>
    <w:rsid w:val="00DF0679"/>
    <w:rsid w:val="00DF2054"/>
    <w:rsid w:val="00DF60AA"/>
    <w:rsid w:val="00DF7F32"/>
    <w:rsid w:val="00E01327"/>
    <w:rsid w:val="00E0204F"/>
    <w:rsid w:val="00E10C21"/>
    <w:rsid w:val="00E10D73"/>
    <w:rsid w:val="00E15BC7"/>
    <w:rsid w:val="00E17881"/>
    <w:rsid w:val="00E22A91"/>
    <w:rsid w:val="00E22B2A"/>
    <w:rsid w:val="00E22BCB"/>
    <w:rsid w:val="00E22DA1"/>
    <w:rsid w:val="00E250E3"/>
    <w:rsid w:val="00E26E4D"/>
    <w:rsid w:val="00E27C0D"/>
    <w:rsid w:val="00E31E4C"/>
    <w:rsid w:val="00E35051"/>
    <w:rsid w:val="00E35B5D"/>
    <w:rsid w:val="00E362DA"/>
    <w:rsid w:val="00E363C9"/>
    <w:rsid w:val="00E36A48"/>
    <w:rsid w:val="00E37960"/>
    <w:rsid w:val="00E41013"/>
    <w:rsid w:val="00E45A4A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265"/>
    <w:rsid w:val="00E81F02"/>
    <w:rsid w:val="00E859AE"/>
    <w:rsid w:val="00E87ACF"/>
    <w:rsid w:val="00E95161"/>
    <w:rsid w:val="00E9560A"/>
    <w:rsid w:val="00EA11BE"/>
    <w:rsid w:val="00EA167B"/>
    <w:rsid w:val="00EA1E18"/>
    <w:rsid w:val="00EA1E82"/>
    <w:rsid w:val="00EA1E9F"/>
    <w:rsid w:val="00EA3D0E"/>
    <w:rsid w:val="00EA42E6"/>
    <w:rsid w:val="00EA5467"/>
    <w:rsid w:val="00EA5AE1"/>
    <w:rsid w:val="00EA7199"/>
    <w:rsid w:val="00EA7311"/>
    <w:rsid w:val="00EA7F2A"/>
    <w:rsid w:val="00EA7FB5"/>
    <w:rsid w:val="00EB0D03"/>
    <w:rsid w:val="00EB3146"/>
    <w:rsid w:val="00EB3D39"/>
    <w:rsid w:val="00EB55D9"/>
    <w:rsid w:val="00EB5ED9"/>
    <w:rsid w:val="00EB7ED1"/>
    <w:rsid w:val="00EC0921"/>
    <w:rsid w:val="00EC1702"/>
    <w:rsid w:val="00EC3B16"/>
    <w:rsid w:val="00EC3B5F"/>
    <w:rsid w:val="00EC5E5D"/>
    <w:rsid w:val="00ED0C13"/>
    <w:rsid w:val="00ED3908"/>
    <w:rsid w:val="00ED4425"/>
    <w:rsid w:val="00ED4900"/>
    <w:rsid w:val="00ED705B"/>
    <w:rsid w:val="00EE349A"/>
    <w:rsid w:val="00EE4308"/>
    <w:rsid w:val="00EE6EF1"/>
    <w:rsid w:val="00EF39CA"/>
    <w:rsid w:val="00EF6D14"/>
    <w:rsid w:val="00F00A5C"/>
    <w:rsid w:val="00F013C0"/>
    <w:rsid w:val="00F05B93"/>
    <w:rsid w:val="00F06133"/>
    <w:rsid w:val="00F07110"/>
    <w:rsid w:val="00F07FE3"/>
    <w:rsid w:val="00F10335"/>
    <w:rsid w:val="00F10B0E"/>
    <w:rsid w:val="00F121A6"/>
    <w:rsid w:val="00F16117"/>
    <w:rsid w:val="00F229B2"/>
    <w:rsid w:val="00F24621"/>
    <w:rsid w:val="00F252FC"/>
    <w:rsid w:val="00F25789"/>
    <w:rsid w:val="00F26DAF"/>
    <w:rsid w:val="00F2767B"/>
    <w:rsid w:val="00F27DD3"/>
    <w:rsid w:val="00F30D22"/>
    <w:rsid w:val="00F3191C"/>
    <w:rsid w:val="00F3436C"/>
    <w:rsid w:val="00F34435"/>
    <w:rsid w:val="00F37917"/>
    <w:rsid w:val="00F43477"/>
    <w:rsid w:val="00F43719"/>
    <w:rsid w:val="00F4420B"/>
    <w:rsid w:val="00F4505F"/>
    <w:rsid w:val="00F45660"/>
    <w:rsid w:val="00F46A1C"/>
    <w:rsid w:val="00F46C47"/>
    <w:rsid w:val="00F46F80"/>
    <w:rsid w:val="00F5351E"/>
    <w:rsid w:val="00F552DE"/>
    <w:rsid w:val="00F55B2D"/>
    <w:rsid w:val="00F56095"/>
    <w:rsid w:val="00F5617F"/>
    <w:rsid w:val="00F56654"/>
    <w:rsid w:val="00F57089"/>
    <w:rsid w:val="00F6037A"/>
    <w:rsid w:val="00F603DB"/>
    <w:rsid w:val="00F61FF9"/>
    <w:rsid w:val="00F62EB5"/>
    <w:rsid w:val="00F64055"/>
    <w:rsid w:val="00F6501E"/>
    <w:rsid w:val="00F654AC"/>
    <w:rsid w:val="00F670C6"/>
    <w:rsid w:val="00F70835"/>
    <w:rsid w:val="00F70B3E"/>
    <w:rsid w:val="00F7288B"/>
    <w:rsid w:val="00F73F92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3881"/>
    <w:rsid w:val="00F94F2F"/>
    <w:rsid w:val="00FA0FA6"/>
    <w:rsid w:val="00FB0B51"/>
    <w:rsid w:val="00FB21E9"/>
    <w:rsid w:val="00FB5783"/>
    <w:rsid w:val="00FC00EA"/>
    <w:rsid w:val="00FC04B0"/>
    <w:rsid w:val="00FC174D"/>
    <w:rsid w:val="00FC2FC0"/>
    <w:rsid w:val="00FC3513"/>
    <w:rsid w:val="00FC3BFD"/>
    <w:rsid w:val="00FC3D4A"/>
    <w:rsid w:val="00FC40D6"/>
    <w:rsid w:val="00FD2228"/>
    <w:rsid w:val="00FD3B99"/>
    <w:rsid w:val="00FD5266"/>
    <w:rsid w:val="00FD6430"/>
    <w:rsid w:val="00FD7617"/>
    <w:rsid w:val="00FD7D09"/>
    <w:rsid w:val="00FE0444"/>
    <w:rsid w:val="00FE0579"/>
    <w:rsid w:val="00FE08C2"/>
    <w:rsid w:val="00FE4110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5B8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link w:val="Header"/>
    <w:uiPriority w:val="99"/>
    <w:rsid w:val="00CA44BB"/>
    <w:rPr>
      <w:sz w:val="24"/>
    </w:rPr>
  </w:style>
  <w:style w:type="character" w:styleId="CommentReference">
    <w:name w:val="annotation reference"/>
    <w:semiHidden/>
    <w:unhideWhenUsed/>
    <w:rsid w:val="00331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11E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311E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11E9"/>
    <w:rPr>
      <w:b/>
      <w:bCs/>
    </w:rPr>
  </w:style>
  <w:style w:type="character" w:customStyle="1" w:styleId="CommentSubjectChar">
    <w:name w:val="Comment Subject Char"/>
    <w:link w:val="CommentSubject"/>
    <w:semiHidden/>
    <w:rsid w:val="003311E9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D751AA"/>
  </w:style>
  <w:style w:type="paragraph" w:styleId="Revision">
    <w:name w:val="Revision"/>
    <w:hidden/>
    <w:uiPriority w:val="99"/>
    <w:semiHidden/>
    <w:rsid w:val="000C6B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DABA4-DBF0-4C0F-BC00-BB73AAC2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2024-11-14T17:25:00Z</dcterms:created>
  <dcterms:modified xsi:type="dcterms:W3CDTF">2024-11-14T17:25:00Z</dcterms:modified>
</cp:coreProperties>
</file>